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C53" w14:textId="0BCD3446" w:rsidR="00194E49" w:rsidRPr="00657B86" w:rsidRDefault="00F45FFE" w:rsidP="00657B86">
      <w:pPr>
        <w:tabs>
          <w:tab w:val="left" w:pos="8080"/>
        </w:tabs>
        <w:spacing w:after="0" w:line="240" w:lineRule="auto"/>
        <w:ind w:right="-1"/>
        <w:jc w:val="both"/>
        <w:rPr>
          <w:rFonts w:ascii="DecimaWE Rg" w:eastAsia="Times New Roman" w:hAnsi="DecimaWE Rg" w:cs="Times New Roman"/>
          <w:b/>
          <w:bCs/>
          <w:sz w:val="24"/>
          <w:szCs w:val="24"/>
          <w:lang w:eastAsia="it-IT"/>
        </w:rPr>
      </w:pPr>
      <w:r w:rsidRPr="00657B86">
        <w:rPr>
          <w:rFonts w:ascii="DecimaWE Rg" w:eastAsia="Times New Roman" w:hAnsi="DecimaWE Rg" w:cs="Times New Roman"/>
          <w:b/>
          <w:bCs/>
          <w:sz w:val="24"/>
          <w:szCs w:val="24"/>
          <w:lang w:eastAsia="it-IT"/>
        </w:rPr>
        <w:t>PROCURA PER LA SOTTOSCRIZIONE E PRESENTAZIONE DELLA RENDICONTAZIONE DEL CONTRIBUTO RELATIVO AL BANDO PER LA CONCESSIONE DI CONTRIBUTI PER LA REALIZZAZIONE DI PROGETTI RIVOLTI ALLE FAMIGLIE PER LA CONCILIAZIONE DEI TEMPI DI VITA E DI LAVORO E DI SOSTEGNO ALLA GENITORIALITÀ, PROMOSSI E GESTITI DAGLI ENTI DEL TERZO SETTORE (D.R.G. N. 199 DEL 9 FEBBRAIO 2024)</w:t>
      </w:r>
    </w:p>
    <w:p w14:paraId="6B87AC55" w14:textId="77777777" w:rsidR="00194E49" w:rsidRPr="00595902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625689F9" w14:textId="6694A6BC" w:rsidR="007F61B0" w:rsidRPr="00213617" w:rsidRDefault="00194E49" w:rsidP="002F72ED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nato a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 dell’</w:t>
      </w:r>
      <w:r w:rsidR="005763FB"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>ente denominato</w:t>
      </w:r>
      <w:r w:rsidR="00C90A2D"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</w:t>
      </w:r>
      <w:r w:rsidR="00657B86">
        <w:rPr>
          <w:rFonts w:ascii="DecimaWE Rg" w:eastAsia="Times New Roman" w:hAnsi="DecimaWE Rg" w:cs="Times New Roman"/>
          <w:sz w:val="24"/>
          <w:szCs w:val="24"/>
          <w:lang w:eastAsia="it-IT"/>
        </w:rPr>
        <w:t>v</w:t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ia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n.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sz w:val="24"/>
          <w:szCs w:val="24"/>
        </w:rPr>
        <w:t xml:space="preserve"> </w:t>
      </w:r>
      <w:r w:rsidR="00B1657D"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Comune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F72ED" w:rsidRPr="00213617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7F61B0" w:rsidRPr="00213617">
        <w:rPr>
          <w:rFonts w:ascii="DecimaWE Rg" w:hAnsi="DecimaWE Rg"/>
          <w:sz w:val="24"/>
          <w:szCs w:val="24"/>
        </w:rPr>
        <w:t>consapevole delle sanzioni penali previste in caso di dichiarazioni false ai sensi dell’art. 76 del D.P.R. n.445 del 28/12/2000, della decadenza dei benefici sulla base di dichiarazioni non veritiere di cui all’art. 75 del D.P.R. 445/2000, nonché di quanto previsto dall’art. 71 del D.P.R. n 445/2000 sul consenso prestato dal dichiarante con la presente, al controllo della corrispondenza al vero di quanto dichiarato,</w:t>
      </w:r>
    </w:p>
    <w:p w14:paraId="2CF80BEC" w14:textId="77777777" w:rsidR="007F61B0" w:rsidRPr="00213617" w:rsidRDefault="007F61B0" w:rsidP="007F61B0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213617">
        <w:rPr>
          <w:rFonts w:ascii="DecimaWE Rg" w:hAnsi="DecimaWE Rg"/>
          <w:b/>
          <w:bCs/>
          <w:sz w:val="24"/>
          <w:szCs w:val="24"/>
        </w:rPr>
        <w:t>conferisce procura speciale a</w:t>
      </w:r>
    </w:p>
    <w:p w14:paraId="0DE9E1AC" w14:textId="1D720DE8" w:rsidR="007F61B0" w:rsidRPr="00213617" w:rsidRDefault="007F61B0" w:rsidP="00213617">
      <w:pPr>
        <w:jc w:val="both"/>
      </w:pPr>
      <w:r w:rsidRPr="00213617">
        <w:rPr>
          <w:rFonts w:ascii="DecimaWE Rg" w:hAnsi="DecimaWE Rg"/>
          <w:sz w:val="24"/>
          <w:szCs w:val="24"/>
        </w:rPr>
        <w:t xml:space="preserve">Cognome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sz w:val="24"/>
          <w:szCs w:val="24"/>
        </w:rPr>
        <w:t xml:space="preserve">Nome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 w:rsidRPr="00213617">
        <w:rPr>
          <w:rFonts w:ascii="DecimaWE Rg" w:hAnsi="DecimaWE Rg"/>
          <w:i/>
          <w:sz w:val="24"/>
          <w:szCs w:val="24"/>
        </w:rPr>
        <w:t xml:space="preserve"> </w:t>
      </w:r>
      <w:r w:rsidR="00213617" w:rsidRPr="00213617">
        <w:rPr>
          <w:rFonts w:ascii="DecimaWE Rg" w:hAnsi="DecimaWE Rg"/>
          <w:iCs/>
          <w:sz w:val="24"/>
          <w:szCs w:val="24"/>
        </w:rPr>
        <w:t>n</w:t>
      </w:r>
      <w:r w:rsidRPr="00213617">
        <w:rPr>
          <w:rFonts w:ascii="DecimaWE Rg" w:hAnsi="DecimaWE Rg"/>
          <w:sz w:val="24"/>
          <w:szCs w:val="24"/>
        </w:rPr>
        <w:t xml:space="preserve">ato/a </w:t>
      </w:r>
      <w:proofErr w:type="spellStart"/>
      <w:r w:rsidRPr="00213617">
        <w:rPr>
          <w:rFonts w:ascii="DecimaWE Rg" w:hAnsi="DecimaWE Rg"/>
          <w:sz w:val="24"/>
          <w:szCs w:val="24"/>
        </w:rPr>
        <w:t>a</w:t>
      </w:r>
      <w:proofErr w:type="spellEnd"/>
      <w:r w:rsidRPr="00213617">
        <w:rPr>
          <w:rFonts w:ascii="DecimaWE Rg" w:hAnsi="DecimaWE Rg"/>
          <w:sz w:val="24"/>
          <w:szCs w:val="24"/>
        </w:rPr>
        <w:t xml:space="preserve">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sz w:val="24"/>
          <w:szCs w:val="24"/>
        </w:rPr>
        <w:t xml:space="preserve">il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c</w:t>
      </w:r>
      <w:r w:rsidRPr="00213617">
        <w:rPr>
          <w:rFonts w:ascii="DecimaWE Rg" w:hAnsi="DecimaWE Rg"/>
          <w:sz w:val="24"/>
          <w:szCs w:val="24"/>
        </w:rPr>
        <w:t xml:space="preserve">odice fiscale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bCs/>
          <w:sz w:val="24"/>
          <w:szCs w:val="24"/>
        </w:rPr>
        <w:t xml:space="preserve">residente a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hAnsi="DecimaWE Rg"/>
          <w:bCs/>
          <w:sz w:val="24"/>
          <w:szCs w:val="24"/>
        </w:rPr>
        <w:t xml:space="preserve">via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bCs/>
          <w:sz w:val="24"/>
          <w:szCs w:val="24"/>
        </w:rPr>
        <w:t xml:space="preserve">n.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sz w:val="24"/>
          <w:szCs w:val="24"/>
        </w:rPr>
        <w:t xml:space="preserve">telefono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rPr>
          <w:rFonts w:ascii="DecimaWE Rg" w:hAnsi="DecimaWE Rg"/>
          <w:iCs/>
          <w:sz w:val="24"/>
          <w:szCs w:val="24"/>
        </w:rPr>
        <w:t xml:space="preserve"> </w:t>
      </w:r>
      <w:r w:rsidRPr="00213617">
        <w:rPr>
          <w:rFonts w:ascii="DecimaWE Rg" w:hAnsi="DecimaWE Rg"/>
          <w:sz w:val="24"/>
          <w:szCs w:val="24"/>
        </w:rPr>
        <w:t>mail</w:t>
      </w:r>
      <w:r w:rsidR="00213617">
        <w:rPr>
          <w:rFonts w:ascii="DecimaWE Rg" w:hAnsi="DecimaWE Rg"/>
          <w:sz w:val="24"/>
          <w:szCs w:val="24"/>
        </w:rPr>
        <w:t xml:space="preserve">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  <w:r w:rsidR="00213617">
        <w:t xml:space="preserve"> </w:t>
      </w:r>
      <w:r w:rsidRPr="00213617">
        <w:rPr>
          <w:rFonts w:ascii="DecimaWE Rg" w:hAnsi="DecimaWE Rg"/>
          <w:sz w:val="24"/>
          <w:szCs w:val="24"/>
        </w:rPr>
        <w:t>PEC</w:t>
      </w:r>
      <w:r w:rsidR="00213617">
        <w:rPr>
          <w:rFonts w:ascii="DecimaWE Rg" w:hAnsi="DecimaWE Rg"/>
          <w:sz w:val="24"/>
          <w:szCs w:val="24"/>
        </w:rPr>
        <w:t xml:space="preserve"> 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3617"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="00213617" w:rsidRPr="00213617">
        <w:rPr>
          <w:rFonts w:ascii="DecimaWE Rg" w:hAnsi="DecimaWE Rg"/>
          <w:iCs/>
          <w:sz w:val="24"/>
          <w:szCs w:val="24"/>
        </w:rPr>
      </w:r>
      <w:r w:rsidR="00213617" w:rsidRPr="00213617">
        <w:rPr>
          <w:rFonts w:ascii="DecimaWE Rg" w:hAnsi="DecimaWE Rg"/>
          <w:iCs/>
          <w:sz w:val="24"/>
          <w:szCs w:val="24"/>
        </w:rPr>
        <w:fldChar w:fldCharType="separate"/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noProof/>
          <w:sz w:val="24"/>
          <w:szCs w:val="24"/>
        </w:rPr>
        <w:t> </w:t>
      </w:r>
      <w:r w:rsidR="00213617" w:rsidRPr="00213617">
        <w:rPr>
          <w:rFonts w:ascii="DecimaWE Rg" w:hAnsi="DecimaWE Rg"/>
          <w:iCs/>
          <w:sz w:val="24"/>
          <w:szCs w:val="24"/>
        </w:rPr>
        <w:fldChar w:fldCharType="end"/>
      </w:r>
    </w:p>
    <w:p w14:paraId="27EB49FE" w14:textId="77777777" w:rsidR="007F61B0" w:rsidRPr="00213617" w:rsidRDefault="007F61B0" w:rsidP="007F61B0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213617">
        <w:rPr>
          <w:rFonts w:ascii="DecimaWE Rg" w:hAnsi="DecimaWE Rg"/>
          <w:b/>
          <w:bCs/>
          <w:sz w:val="24"/>
          <w:szCs w:val="24"/>
        </w:rPr>
        <w:t>per</w:t>
      </w:r>
    </w:p>
    <w:p w14:paraId="0E38655C" w14:textId="255D474D" w:rsidR="007F61B0" w:rsidRPr="00213617" w:rsidRDefault="007F61B0" w:rsidP="007F61B0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213617">
        <w:rPr>
          <w:rFonts w:ascii="DecimaWE Rg" w:hAnsi="DecimaWE Rg"/>
          <w:sz w:val="24"/>
          <w:szCs w:val="24"/>
        </w:rPr>
        <w:t>la trasmissione della documentazione relativa al rendiconto del contributo di cui in oggetto, in nome e per conto del sottoscritto.</w:t>
      </w:r>
      <w:r w:rsidR="002F72ED" w:rsidRPr="00213617">
        <w:rPr>
          <w:rFonts w:ascii="DecimaWE Rg" w:hAnsi="DecimaWE Rg"/>
          <w:sz w:val="24"/>
          <w:szCs w:val="24"/>
        </w:rPr>
        <w:t xml:space="preserve"> </w:t>
      </w:r>
      <w:r w:rsidRPr="00213617">
        <w:rPr>
          <w:rFonts w:ascii="DecimaWE Rg" w:hAnsi="DecimaWE Rg"/>
          <w:sz w:val="24"/>
          <w:szCs w:val="24"/>
        </w:rPr>
        <w:t>La procura è valida esclusivamente per il procedimento per cui viene conferita e per tutta la durata del procedimento stesso.</w:t>
      </w:r>
    </w:p>
    <w:p w14:paraId="6B87AC5F" w14:textId="50189C9B" w:rsidR="00194E49" w:rsidRPr="00213617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213617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14:paraId="245951DA" w14:textId="77777777" w:rsidR="00213617" w:rsidRDefault="00213617" w:rsidP="007F61B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213617">
        <w:rPr>
          <w:rFonts w:ascii="DecimaWE Rg" w:hAnsi="DecimaWE Rg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617">
        <w:rPr>
          <w:rFonts w:ascii="DecimaWE Rg" w:hAnsi="DecimaWE Rg"/>
          <w:iCs/>
          <w:sz w:val="24"/>
          <w:szCs w:val="24"/>
        </w:rPr>
        <w:instrText xml:space="preserve"> FORMTEXT </w:instrText>
      </w:r>
      <w:r w:rsidRPr="00213617">
        <w:rPr>
          <w:rFonts w:ascii="DecimaWE Rg" w:hAnsi="DecimaWE Rg"/>
          <w:iCs/>
          <w:sz w:val="24"/>
          <w:szCs w:val="24"/>
        </w:rPr>
      </w:r>
      <w:r w:rsidRPr="00213617">
        <w:rPr>
          <w:rFonts w:ascii="DecimaWE Rg" w:hAnsi="DecimaWE Rg"/>
          <w:iCs/>
          <w:sz w:val="24"/>
          <w:szCs w:val="24"/>
        </w:rPr>
        <w:fldChar w:fldCharType="separate"/>
      </w:r>
      <w:r w:rsidRPr="00213617">
        <w:rPr>
          <w:rFonts w:ascii="DecimaWE Rg" w:hAnsi="DecimaWE Rg"/>
          <w:iCs/>
          <w:noProof/>
          <w:sz w:val="24"/>
          <w:szCs w:val="24"/>
        </w:rPr>
        <w:t> </w:t>
      </w:r>
      <w:r w:rsidRPr="00213617">
        <w:rPr>
          <w:rFonts w:ascii="DecimaWE Rg" w:hAnsi="DecimaWE Rg"/>
          <w:iCs/>
          <w:noProof/>
          <w:sz w:val="24"/>
          <w:szCs w:val="24"/>
        </w:rPr>
        <w:t> </w:t>
      </w:r>
      <w:r w:rsidRPr="00213617">
        <w:rPr>
          <w:rFonts w:ascii="DecimaWE Rg" w:hAnsi="DecimaWE Rg"/>
          <w:iCs/>
          <w:noProof/>
          <w:sz w:val="24"/>
          <w:szCs w:val="24"/>
        </w:rPr>
        <w:t> </w:t>
      </w:r>
      <w:r w:rsidRPr="00213617">
        <w:rPr>
          <w:rFonts w:ascii="DecimaWE Rg" w:hAnsi="DecimaWE Rg"/>
          <w:iCs/>
          <w:noProof/>
          <w:sz w:val="24"/>
          <w:szCs w:val="24"/>
        </w:rPr>
        <w:t> </w:t>
      </w:r>
      <w:r w:rsidRPr="00213617">
        <w:rPr>
          <w:rFonts w:ascii="DecimaWE Rg" w:hAnsi="DecimaWE Rg"/>
          <w:iCs/>
          <w:noProof/>
          <w:sz w:val="24"/>
          <w:szCs w:val="24"/>
        </w:rPr>
        <w:t> </w:t>
      </w:r>
      <w:r w:rsidRPr="00213617">
        <w:rPr>
          <w:rFonts w:ascii="DecimaWE Rg" w:hAnsi="DecimaWE Rg"/>
          <w:iCs/>
          <w:sz w:val="24"/>
          <w:szCs w:val="24"/>
        </w:rPr>
        <w:fldChar w:fldCharType="end"/>
      </w:r>
    </w:p>
    <w:p w14:paraId="6B87AC61" w14:textId="172FEB0F" w:rsidR="00194E49" w:rsidRPr="00213617" w:rsidRDefault="007C5236" w:rsidP="00213617">
      <w:pPr>
        <w:spacing w:before="120" w:after="0" w:line="240" w:lineRule="auto"/>
        <w:jc w:val="right"/>
        <w:rPr>
          <w:rFonts w:ascii="DecimaWE Rg" w:eastAsia="Calibri" w:hAnsi="DecimaWE Rg" w:cs="Times New Roman"/>
          <w:sz w:val="24"/>
          <w:szCs w:val="24"/>
        </w:rPr>
      </w:pPr>
      <w:r w:rsidRPr="00213617">
        <w:rPr>
          <w:rFonts w:ascii="DecimaWE Rg" w:eastAsia="Calibri" w:hAnsi="DecimaWE Rg" w:cs="Times New Roman"/>
          <w:sz w:val="24"/>
          <w:szCs w:val="24"/>
        </w:rPr>
        <w:t>F</w:t>
      </w:r>
      <w:r w:rsidR="00194E49" w:rsidRPr="00213617">
        <w:rPr>
          <w:rFonts w:ascii="DecimaWE Rg" w:eastAsia="Calibri" w:hAnsi="DecimaWE Rg" w:cs="Times New Roman"/>
          <w:sz w:val="24"/>
          <w:szCs w:val="24"/>
        </w:rPr>
        <w:t>irma</w:t>
      </w:r>
      <w:r w:rsidRPr="00213617">
        <w:rPr>
          <w:rFonts w:ascii="DecimaWE Rg" w:eastAsia="Calibri" w:hAnsi="DecimaWE Rg" w:cs="Times New Roman"/>
          <w:sz w:val="24"/>
          <w:szCs w:val="24"/>
        </w:rPr>
        <w:t xml:space="preserve"> del legale rappresentante</w:t>
      </w:r>
    </w:p>
    <w:p w14:paraId="124519F3" w14:textId="1543EFC9" w:rsidR="007F61B0" w:rsidRPr="00213617" w:rsidRDefault="00194E49" w:rsidP="007F61B0">
      <w:pPr>
        <w:spacing w:before="120"/>
        <w:ind w:left="5664" w:firstLine="708"/>
        <w:rPr>
          <w:rFonts w:ascii="DecimaWE Rg" w:eastAsia="Calibri" w:hAnsi="DecimaWE Rg" w:cs="Times New Roman"/>
          <w:sz w:val="24"/>
          <w:szCs w:val="24"/>
        </w:rPr>
      </w:pPr>
      <w:r w:rsidRPr="00213617">
        <w:rPr>
          <w:rFonts w:ascii="DecimaWE Rg" w:eastAsia="Calibri" w:hAnsi="DecimaWE Rg" w:cs="Times New Roman"/>
          <w:sz w:val="24"/>
          <w:szCs w:val="24"/>
        </w:rPr>
        <w:t>___</w:t>
      </w:r>
      <w:r w:rsidR="00595902" w:rsidRPr="00213617">
        <w:rPr>
          <w:rFonts w:ascii="DecimaWE Rg" w:eastAsia="Calibri" w:hAnsi="DecimaWE Rg" w:cs="Times New Roman"/>
          <w:sz w:val="24"/>
          <w:szCs w:val="24"/>
        </w:rPr>
        <w:t>_____________________________</w:t>
      </w:r>
    </w:p>
    <w:p w14:paraId="02E100FC" w14:textId="77777777" w:rsidR="007F61B0" w:rsidRPr="00213617" w:rsidRDefault="007F61B0" w:rsidP="007F61B0">
      <w:pPr>
        <w:spacing w:before="120" w:after="120" w:line="240" w:lineRule="auto"/>
        <w:jc w:val="both"/>
        <w:rPr>
          <w:rFonts w:ascii="DecimaWE Rg" w:hAnsi="DecimaWE Rg" w:cs="Tahoma"/>
          <w:sz w:val="24"/>
          <w:szCs w:val="24"/>
        </w:rPr>
      </w:pPr>
    </w:p>
    <w:p w14:paraId="122096B0" w14:textId="2B58A5E5" w:rsidR="00F7720F" w:rsidRPr="00213617" w:rsidRDefault="00F7720F" w:rsidP="007F61B0">
      <w:pPr>
        <w:spacing w:before="120" w:after="120" w:line="240" w:lineRule="auto"/>
        <w:jc w:val="both"/>
        <w:rPr>
          <w:sz w:val="24"/>
          <w:szCs w:val="24"/>
        </w:rPr>
      </w:pPr>
      <w:r w:rsidRPr="00213617">
        <w:rPr>
          <w:rFonts w:ascii="DecimaWE Rg" w:hAnsi="DecimaWE Rg" w:cs="Tahoma"/>
          <w:sz w:val="24"/>
          <w:szCs w:val="24"/>
        </w:rPr>
        <w:t xml:space="preserve">In caso di sottoscrizione con firma autografa, dovrà essere allegata copia del </w:t>
      </w:r>
      <w:r w:rsidRPr="00213617">
        <w:rPr>
          <w:rFonts w:ascii="DecimaWE Rg" w:hAnsi="DecimaWE Rg" w:cs="Tahoma"/>
          <w:b/>
          <w:sz w:val="24"/>
          <w:szCs w:val="24"/>
        </w:rPr>
        <w:t>documento di identità in corso di validità</w:t>
      </w:r>
      <w:r w:rsidRPr="00213617">
        <w:rPr>
          <w:rFonts w:ascii="DecimaWE Rg" w:hAnsi="DecimaWE Rg" w:cs="Tahoma"/>
          <w:sz w:val="24"/>
          <w:szCs w:val="24"/>
        </w:rPr>
        <w:t xml:space="preserve">. </w:t>
      </w:r>
    </w:p>
    <w:sectPr w:rsidR="00F7720F" w:rsidRPr="0021361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FA47" w14:textId="77777777" w:rsidR="00360BED" w:rsidRDefault="00360BED" w:rsidP="00194E49">
      <w:pPr>
        <w:spacing w:after="0" w:line="240" w:lineRule="auto"/>
      </w:pPr>
      <w:r>
        <w:separator/>
      </w:r>
    </w:p>
  </w:endnote>
  <w:endnote w:type="continuationSeparator" w:id="0">
    <w:p w14:paraId="2824736A" w14:textId="77777777" w:rsidR="00360BED" w:rsidRDefault="00360BED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78FE" w14:textId="77777777" w:rsidR="00360BED" w:rsidRDefault="00360BED" w:rsidP="00194E49">
      <w:pPr>
        <w:spacing w:after="0" w:line="240" w:lineRule="auto"/>
      </w:pPr>
      <w:r>
        <w:separator/>
      </w:r>
    </w:p>
  </w:footnote>
  <w:footnote w:type="continuationSeparator" w:id="0">
    <w:p w14:paraId="4E809B19" w14:textId="77777777" w:rsidR="00360BED" w:rsidRDefault="00360BED" w:rsidP="0019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0BB8" w14:textId="75B0A74E" w:rsidR="00FA19B4" w:rsidRPr="00FA19B4" w:rsidRDefault="00FA19B4">
    <w:pPr>
      <w:pStyle w:val="Intestazione"/>
      <w:rPr>
        <w:rFonts w:ascii="DecimaWE Rg" w:hAnsi="DecimaWE Rg"/>
        <w:b/>
        <w:bCs/>
        <w:sz w:val="18"/>
        <w:szCs w:val="18"/>
      </w:rPr>
    </w:pPr>
    <w:r>
      <w:rPr>
        <w:noProof/>
        <w:lang w:eastAsia="it-IT"/>
      </w:rPr>
      <w:drawing>
        <wp:inline distT="0" distB="0" distL="0" distR="0" wp14:anchorId="31853895" wp14:editId="5ED88824">
          <wp:extent cx="2353310" cy="591185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DecimaWE Rg" w:hAnsi="DecimaWE Rg"/>
        <w:b/>
        <w:bCs/>
        <w:sz w:val="18"/>
        <w:szCs w:val="18"/>
      </w:rPr>
      <w:tab/>
    </w:r>
    <w:r>
      <w:rPr>
        <w:rFonts w:ascii="DecimaWE Rg" w:hAnsi="DecimaWE Rg"/>
        <w:b/>
        <w:bCs/>
        <w:sz w:val="18"/>
        <w:szCs w:val="18"/>
      </w:rPr>
      <w:tab/>
    </w:r>
    <w:r w:rsidRPr="003E704B">
      <w:rPr>
        <w:rFonts w:ascii="DecimaWE Rg" w:hAnsi="DecimaWE Rg"/>
        <w:b/>
        <w:bCs/>
        <w:sz w:val="18"/>
        <w:szCs w:val="18"/>
      </w:rPr>
      <w:t>SCPF – DOMANDE PROGETTI TERZO SETTORE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406B"/>
    <w:multiLevelType w:val="hybridMultilevel"/>
    <w:tmpl w:val="2D1CEA8A"/>
    <w:lvl w:ilvl="0" w:tplc="708E6A9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412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KeilXqcpLyfBjR/gDUUELM+6fa6v4SBNwIKQT1c3HtZBZUlnLFr9y4kF73J5YGa+Vi6mp+Uz2aBfovltJvWQ==" w:salt="Cn+dZrkH0++Rofl98mvLmA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0433DB"/>
    <w:rsid w:val="000B2980"/>
    <w:rsid w:val="000F7A00"/>
    <w:rsid w:val="001264FD"/>
    <w:rsid w:val="0015499F"/>
    <w:rsid w:val="00194E49"/>
    <w:rsid w:val="001F313F"/>
    <w:rsid w:val="00213617"/>
    <w:rsid w:val="002F72ED"/>
    <w:rsid w:val="00352950"/>
    <w:rsid w:val="00360BED"/>
    <w:rsid w:val="00453B9B"/>
    <w:rsid w:val="004818A6"/>
    <w:rsid w:val="00555D66"/>
    <w:rsid w:val="005763FB"/>
    <w:rsid w:val="00595902"/>
    <w:rsid w:val="005A1BFD"/>
    <w:rsid w:val="005A5CF4"/>
    <w:rsid w:val="00657B86"/>
    <w:rsid w:val="006E6DF5"/>
    <w:rsid w:val="006F7136"/>
    <w:rsid w:val="0077750D"/>
    <w:rsid w:val="007C5236"/>
    <w:rsid w:val="007E02F3"/>
    <w:rsid w:val="007E57D1"/>
    <w:rsid w:val="007F61B0"/>
    <w:rsid w:val="008468F8"/>
    <w:rsid w:val="00853D00"/>
    <w:rsid w:val="008A0D60"/>
    <w:rsid w:val="00904955"/>
    <w:rsid w:val="009155FB"/>
    <w:rsid w:val="0097162A"/>
    <w:rsid w:val="009D1E3F"/>
    <w:rsid w:val="00B1657D"/>
    <w:rsid w:val="00C0349F"/>
    <w:rsid w:val="00C74900"/>
    <w:rsid w:val="00C756DF"/>
    <w:rsid w:val="00C9047E"/>
    <w:rsid w:val="00C90A2D"/>
    <w:rsid w:val="00CC6969"/>
    <w:rsid w:val="00D35CF1"/>
    <w:rsid w:val="00D4428B"/>
    <w:rsid w:val="00E05BC3"/>
    <w:rsid w:val="00E43E16"/>
    <w:rsid w:val="00E5585F"/>
    <w:rsid w:val="00F373C4"/>
    <w:rsid w:val="00F45FFE"/>
    <w:rsid w:val="00F665C7"/>
    <w:rsid w:val="00F7081E"/>
    <w:rsid w:val="00F7720F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7AC50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90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50D"/>
  </w:style>
  <w:style w:type="paragraph" w:styleId="Pidipagina">
    <w:name w:val="footer"/>
    <w:basedOn w:val="Normale"/>
    <w:link w:val="Pidipagina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EA3E5A7708EA47B099E3FD63874601" ma:contentTypeVersion="1" ma:contentTypeDescription="Creare un nuovo documento." ma:contentTypeScope="" ma:versionID="4a04a1f055769afd7ed155babb414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9562A-2D02-4A07-9416-E713E30C4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7FFC2-6752-44E9-8436-0A6EF619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E2003-CCF8-4BED-9668-CEEFE4EE6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Bolzan Irene</cp:lastModifiedBy>
  <cp:revision>11</cp:revision>
  <cp:lastPrinted>2021-02-01T09:30:00Z</cp:lastPrinted>
  <dcterms:created xsi:type="dcterms:W3CDTF">2024-09-19T12:57:00Z</dcterms:created>
  <dcterms:modified xsi:type="dcterms:W3CDTF">2024-09-27T12:14:00Z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0x010100A4EA3E5A7708EA47B099E3FD63874601</vt:lpwstr>
  </property>
</Properties>
</file>