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563159" w:rsidRDefault="002D14AC" w:rsidP="002D14AC">
      <w:pPr>
        <w:rPr>
          <w:rFonts w:ascii="Arial" w:hAnsi="Arial" w:cs="Arial"/>
          <w:sz w:val="24"/>
          <w:szCs w:val="24"/>
          <w:lang w:eastAsia="it-IT"/>
        </w:rPr>
      </w:pPr>
    </w:p>
    <w:p w:rsidR="002D14AC" w:rsidRPr="0056315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2482E" w:rsidRPr="00563159" w:rsidRDefault="0012482E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563159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563159" w:rsidRDefault="00EB0ED5" w:rsidP="001B19FE">
      <w:pPr>
        <w:pStyle w:val="CORPO10CHIARO"/>
        <w:spacing w:before="0"/>
        <w:jc w:val="both"/>
        <w:rPr>
          <w:rFonts w:ascii="Arial" w:hAnsi="Arial" w:cs="Arial"/>
          <w:sz w:val="24"/>
        </w:rPr>
      </w:pPr>
      <w:r w:rsidRPr="00EB0ED5">
        <w:rPr>
          <w:rFonts w:ascii="Arial" w:hAnsi="Arial" w:cs="Arial"/>
          <w:sz w:val="24"/>
        </w:rPr>
        <w:t>Oggetto: L.R. n. 16/2014 art. 27 quate</w:t>
      </w:r>
      <w:r w:rsidR="003977EE">
        <w:rPr>
          <w:rFonts w:ascii="Arial" w:hAnsi="Arial" w:cs="Arial"/>
          <w:sz w:val="24"/>
        </w:rPr>
        <w:t>r. - Avviso storico etnografico progetti educativi e didattici</w:t>
      </w:r>
      <w:r w:rsidR="00A37436">
        <w:rPr>
          <w:rFonts w:ascii="Arial" w:hAnsi="Arial" w:cs="Arial"/>
          <w:sz w:val="24"/>
        </w:rPr>
        <w:t xml:space="preserve"> </w:t>
      </w:r>
      <w:r w:rsidRPr="00EB0ED5">
        <w:rPr>
          <w:rFonts w:ascii="Arial" w:hAnsi="Arial" w:cs="Arial"/>
          <w:sz w:val="24"/>
        </w:rPr>
        <w:t>– anno 202</w:t>
      </w:r>
      <w:r w:rsidR="003977EE">
        <w:rPr>
          <w:rFonts w:ascii="Arial" w:hAnsi="Arial" w:cs="Arial"/>
          <w:sz w:val="24"/>
        </w:rPr>
        <w:t>5</w:t>
      </w:r>
      <w:r w:rsidRPr="00EB0ED5">
        <w:rPr>
          <w:rFonts w:ascii="Arial" w:hAnsi="Arial" w:cs="Arial"/>
          <w:sz w:val="24"/>
        </w:rPr>
        <w:t>.</w:t>
      </w:r>
      <w:r w:rsidR="00817B27" w:rsidRPr="00563159">
        <w:rPr>
          <w:rFonts w:ascii="Arial" w:hAnsi="Arial" w:cs="Arial"/>
          <w:sz w:val="24"/>
        </w:rPr>
        <w:t xml:space="preserve"> Procura per la compilazione, sottoscrizione e presentazione</w:t>
      </w:r>
      <w:r w:rsidR="00D85B04" w:rsidRPr="00563159">
        <w:rPr>
          <w:rFonts w:ascii="Arial" w:hAnsi="Arial" w:cs="Arial"/>
          <w:sz w:val="24"/>
        </w:rPr>
        <w:t xml:space="preserve"> </w:t>
      </w:r>
      <w:r w:rsidR="00AB4A7C" w:rsidRPr="00563159">
        <w:rPr>
          <w:rFonts w:ascii="Arial" w:hAnsi="Arial" w:cs="Arial"/>
          <w:b/>
          <w:sz w:val="24"/>
        </w:rPr>
        <w:t>della scheda partner di adesione / collaborazione al progetto di cui al presente avviso</w:t>
      </w:r>
      <w:r w:rsidR="0099561B" w:rsidRPr="00563159">
        <w:rPr>
          <w:rFonts w:ascii="Arial" w:hAnsi="Arial" w:cs="Arial"/>
          <w:sz w:val="24"/>
        </w:rPr>
        <w:t>.</w:t>
      </w:r>
      <w:r w:rsidR="001B19FE" w:rsidRPr="00563159">
        <w:rPr>
          <w:rStyle w:val="Rimandonotaapidipagina"/>
          <w:rFonts w:ascii="Arial" w:hAnsi="Arial" w:cs="Arial"/>
          <w:sz w:val="24"/>
        </w:rPr>
        <w:footnoteReference w:id="1"/>
      </w:r>
      <w:r w:rsidR="008D7049" w:rsidRPr="00563159">
        <w:rPr>
          <w:rFonts w:ascii="Arial" w:hAnsi="Arial" w:cs="Arial"/>
          <w:sz w:val="24"/>
        </w:rPr>
        <w:t xml:space="preserve"> (ai sensi del comma 3 bis dell’art. 38 del DPR 445/2000)</w:t>
      </w:r>
    </w:p>
    <w:p w:rsidR="002D14AC" w:rsidRPr="0056315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 xml:space="preserve">Il sottoscritto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1A29F7" w:rsidRPr="00563159">
        <w:rPr>
          <w:rFonts w:ascii="Arial" w:hAnsi="Arial" w:cs="Arial"/>
          <w:b/>
          <w:sz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</w:rPr>
      </w:r>
      <w:r w:rsidR="001A29F7" w:rsidRPr="00563159">
        <w:rPr>
          <w:rFonts w:ascii="Arial" w:hAnsi="Arial" w:cs="Arial"/>
          <w:b/>
          <w:sz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end"/>
      </w:r>
      <w:bookmarkEnd w:id="0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563159">
        <w:rPr>
          <w:rFonts w:ascii="Arial" w:hAnsi="Arial" w:cs="Arial"/>
          <w:b/>
          <w:sz w:val="24"/>
        </w:rPr>
        <w:instrText xml:space="preserve"> FORMTEXT </w:instrText>
      </w:r>
      <w:r w:rsidR="006054E8" w:rsidRPr="00563159">
        <w:rPr>
          <w:rFonts w:ascii="Arial" w:hAnsi="Arial" w:cs="Arial"/>
          <w:b/>
          <w:sz w:val="24"/>
        </w:rPr>
      </w:r>
      <w:r w:rsidR="006054E8" w:rsidRPr="00563159">
        <w:rPr>
          <w:rFonts w:ascii="Arial" w:hAnsi="Arial" w:cs="Arial"/>
          <w:b/>
          <w:sz w:val="24"/>
        </w:rPr>
        <w:fldChar w:fldCharType="separate"/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nato 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il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in qualità di </w:t>
      </w:r>
      <w:r w:rsidRPr="00563159">
        <w:rPr>
          <w:rFonts w:ascii="Arial" w:hAnsi="Arial" w:cs="Arial"/>
          <w:b/>
          <w:sz w:val="24"/>
        </w:rPr>
        <w:t xml:space="preserve">legale rappresentante </w:t>
      </w:r>
      <w:r w:rsidRPr="00563159">
        <w:rPr>
          <w:rFonts w:ascii="Arial" w:hAnsi="Arial" w:cs="Arial"/>
          <w:sz w:val="24"/>
        </w:rPr>
        <w:t>dell’</w:t>
      </w:r>
      <w:r w:rsidR="002A7567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563159">
        <w:rPr>
          <w:rFonts w:ascii="Arial" w:hAnsi="Arial" w:cs="Arial"/>
          <w:b/>
          <w:sz w:val="24"/>
        </w:rPr>
        <w:instrText xml:space="preserve"> FORMTEXT </w:instrText>
      </w:r>
      <w:r w:rsidR="002A7567" w:rsidRPr="00563159">
        <w:rPr>
          <w:rFonts w:ascii="Arial" w:hAnsi="Arial" w:cs="Arial"/>
          <w:b/>
          <w:sz w:val="24"/>
        </w:rPr>
      </w:r>
      <w:r w:rsidR="002A7567" w:rsidRPr="00563159">
        <w:rPr>
          <w:rFonts w:ascii="Arial" w:hAnsi="Arial" w:cs="Arial"/>
          <w:b/>
          <w:sz w:val="24"/>
        </w:rPr>
        <w:fldChar w:fldCharType="separate"/>
      </w:r>
      <w:r w:rsidR="002A7567" w:rsidRPr="00563159">
        <w:rPr>
          <w:rFonts w:ascii="Arial" w:hAnsi="Arial" w:cs="Arial"/>
          <w:b/>
          <w:noProof/>
          <w:sz w:val="24"/>
        </w:rPr>
        <w:t>TIPO ENTE</w:t>
      </w:r>
      <w:r w:rsidR="002A7567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53D36" w:rsidRPr="0056315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1" w:name="Proponente"/>
      <w:r w:rsidR="00153D36" w:rsidRPr="00563159">
        <w:rPr>
          <w:rFonts w:ascii="Arial" w:hAnsi="Arial" w:cs="Arial"/>
          <w:b/>
          <w:sz w:val="24"/>
        </w:rPr>
        <w:instrText xml:space="preserve"> FORMTEXT </w:instrText>
      </w:r>
      <w:r w:rsidR="00153D36" w:rsidRPr="00563159">
        <w:rPr>
          <w:rFonts w:ascii="Arial" w:hAnsi="Arial" w:cs="Arial"/>
          <w:b/>
          <w:sz w:val="24"/>
        </w:rPr>
      </w:r>
      <w:r w:rsidR="00153D36" w:rsidRPr="00563159">
        <w:rPr>
          <w:rFonts w:ascii="Arial" w:hAnsi="Arial" w:cs="Arial"/>
          <w:b/>
          <w:sz w:val="24"/>
        </w:rPr>
        <w:fldChar w:fldCharType="separate"/>
      </w:r>
      <w:r w:rsidR="00153D36" w:rsidRPr="00563159">
        <w:rPr>
          <w:rFonts w:ascii="Arial" w:hAnsi="Arial" w:cs="Arial"/>
          <w:b/>
          <w:noProof/>
          <w:sz w:val="24"/>
        </w:rPr>
        <w:t>DENOMINAZIONE ENTE</w:t>
      </w:r>
      <w:r w:rsidR="00153D36" w:rsidRPr="00563159">
        <w:rPr>
          <w:rFonts w:ascii="Arial" w:hAnsi="Arial" w:cs="Arial"/>
          <w:b/>
          <w:sz w:val="24"/>
        </w:rPr>
        <w:fldChar w:fldCharType="end"/>
      </w:r>
      <w:bookmarkEnd w:id="1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P.IVA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con sede legale in</w:t>
      </w:r>
      <w:r w:rsidRPr="00563159">
        <w:rPr>
          <w:rStyle w:val="Rimandonotaapidipagina"/>
          <w:rFonts w:ascii="Arial" w:hAnsi="Arial" w:cs="Arial"/>
          <w:sz w:val="24"/>
        </w:rPr>
        <w:footnoteReference w:id="2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 e sede operativa in</w:t>
      </w:r>
      <w:r w:rsidRPr="00563159">
        <w:rPr>
          <w:rStyle w:val="Rimandonotaapidipagina"/>
          <w:rFonts w:ascii="Arial" w:hAnsi="Arial" w:cs="Arial"/>
          <w:sz w:val="24"/>
        </w:rPr>
        <w:footnoteReference w:id="3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="00CE0F48" w:rsidRPr="00563159">
        <w:rPr>
          <w:rFonts w:ascii="Arial" w:hAnsi="Arial" w:cs="Arial"/>
          <w:sz w:val="24"/>
        </w:rPr>
        <w:t>.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Conferisce procura speciale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(artt. 1387 e seguenti del Codice Civile)</w:t>
      </w:r>
    </w:p>
    <w:p w:rsidR="002D14AC" w:rsidRPr="0056315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a (cognome e nome)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="001A29F7"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 "/>
            </w:textInput>
          </w:ffData>
        </w:fldChar>
      </w:r>
      <w:r w:rsidR="001A29F7"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  <w:szCs w:val="24"/>
        </w:rPr>
      </w:r>
      <w:r w:rsidR="001A29F7" w:rsidRPr="00563159">
        <w:rPr>
          <w:rFonts w:ascii="Arial" w:hAnsi="Arial" w:cs="Arial"/>
          <w:b/>
          <w:sz w:val="24"/>
          <w:szCs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  <w:szCs w:val="24"/>
        </w:rPr>
        <w:t xml:space="preserve">     </w:t>
      </w:r>
      <w:r w:rsidR="001A29F7"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, nato a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 xml:space="preserve"> il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codice fiscale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</w:p>
    <w:p w:rsidR="002D14AC" w:rsidRPr="0056315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2D14AC" w:rsidRPr="00563159" w:rsidRDefault="002D14AC" w:rsidP="002D14AC">
      <w:pPr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per la compilazione, sottoscrizione e presentazione, </w:t>
      </w:r>
      <w:r w:rsidR="00AB4A7C" w:rsidRPr="00563159">
        <w:rPr>
          <w:rFonts w:ascii="Arial" w:hAnsi="Arial" w:cs="Arial"/>
          <w:b/>
          <w:sz w:val="24"/>
          <w:szCs w:val="24"/>
        </w:rPr>
        <w:t xml:space="preserve">della scheda partner di adesione / collaborazione </w:t>
      </w:r>
      <w:r w:rsidRPr="00563159">
        <w:rPr>
          <w:rFonts w:ascii="Arial" w:hAnsi="Arial" w:cs="Arial"/>
          <w:sz w:val="24"/>
          <w:szCs w:val="24"/>
        </w:rPr>
        <w:t xml:space="preserve">per la realizzazione del progetto </w:t>
      </w:r>
      <w:r w:rsidR="0099561B" w:rsidRPr="00563159">
        <w:rPr>
          <w:rFonts w:ascii="Arial" w:hAnsi="Arial" w:cs="Arial"/>
          <w:sz w:val="24"/>
          <w:szCs w:val="24"/>
        </w:rPr>
        <w:t>di cui all’</w:t>
      </w:r>
      <w:r w:rsidR="00A33110" w:rsidRPr="00563159">
        <w:rPr>
          <w:rFonts w:ascii="Arial" w:hAnsi="Arial" w:cs="Arial"/>
          <w:sz w:val="24"/>
          <w:szCs w:val="24"/>
        </w:rPr>
        <w:t xml:space="preserve">avviso in oggetto </w:t>
      </w:r>
      <w:r w:rsidRPr="00563159">
        <w:rPr>
          <w:rFonts w:ascii="Arial" w:hAnsi="Arial" w:cs="Arial"/>
          <w:sz w:val="24"/>
          <w:szCs w:val="24"/>
        </w:rPr>
        <w:t>e denominato</w:t>
      </w:r>
      <w:r w:rsidR="00A33110" w:rsidRPr="00563159">
        <w:rPr>
          <w:rFonts w:ascii="Arial" w:hAnsi="Arial" w:cs="Arial"/>
          <w:sz w:val="24"/>
          <w:szCs w:val="24"/>
        </w:rPr>
        <w:t>: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="00153D36" w:rsidRPr="00563159">
        <w:rPr>
          <w:rFonts w:ascii="Arial" w:hAnsi="Arial" w:cs="Arial"/>
          <w:sz w:val="24"/>
          <w:szCs w:val="24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2" w:name="Progetto"/>
      <w:r w:rsidR="00153D36"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="00153D36" w:rsidRPr="00563159">
        <w:rPr>
          <w:rFonts w:ascii="Arial" w:hAnsi="Arial" w:cs="Arial"/>
          <w:sz w:val="24"/>
          <w:szCs w:val="24"/>
        </w:rPr>
      </w:r>
      <w:r w:rsidR="00153D36" w:rsidRPr="00563159">
        <w:rPr>
          <w:rFonts w:ascii="Arial" w:hAnsi="Arial" w:cs="Arial"/>
          <w:sz w:val="24"/>
          <w:szCs w:val="24"/>
        </w:rPr>
        <w:fldChar w:fldCharType="separate"/>
      </w:r>
      <w:r w:rsidR="00153D36" w:rsidRPr="00563159">
        <w:rPr>
          <w:rFonts w:ascii="Arial" w:hAnsi="Arial" w:cs="Arial"/>
          <w:noProof/>
          <w:sz w:val="24"/>
          <w:szCs w:val="24"/>
        </w:rPr>
        <w:t>INDICARE IL TITOLO DEL PROGETTO</w:t>
      </w:r>
      <w:r w:rsidR="00153D36" w:rsidRPr="00563159">
        <w:rPr>
          <w:rFonts w:ascii="Arial" w:hAnsi="Arial" w:cs="Arial"/>
          <w:sz w:val="24"/>
          <w:szCs w:val="24"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8D704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8D7049" w:rsidRDefault="002D14AC" w:rsidP="00EB0ED5">
            <w:pPr>
              <w:rPr>
                <w:rFonts w:ascii="Arial" w:hAnsi="Arial" w:cs="Arial"/>
              </w:rPr>
            </w:pPr>
            <w:r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D7049">
              <w:rPr>
                <w:rFonts w:ascii="Arial" w:hAnsi="Arial" w:cs="Arial"/>
                <w:sz w:val="20"/>
                <w:szCs w:val="16"/>
              </w:rPr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8D704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</w:t>
            </w:r>
            <w:r w:rsidR="008D7049">
              <w:rPr>
                <w:rFonts w:ascii="Arial" w:hAnsi="Arial" w:cs="Arial"/>
                <w:w w:val="90"/>
                <w:sz w:val="16"/>
                <w:szCs w:val="16"/>
              </w:rPr>
              <w:t>______________</w:t>
            </w:r>
          </w:p>
          <w:p w:rsidR="002D14AC" w:rsidRPr="008D7049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8D7049" w:rsidRDefault="002D14AC" w:rsidP="002D14AC">
      <w:pPr>
        <w:spacing w:after="0" w:line="240" w:lineRule="auto"/>
        <w:ind w:left="-425"/>
        <w:rPr>
          <w:rFonts w:ascii="Arial" w:hAnsi="Arial" w:cs="Arial"/>
          <w:b/>
        </w:rPr>
      </w:pPr>
    </w:p>
    <w:sectPr w:rsidR="002D14AC" w:rsidRPr="008D7049" w:rsidSect="001B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6C1DD3">
      <w:rPr>
        <w:rFonts w:ascii="Arial" w:hAnsi="Arial" w:cs="Arial"/>
        <w:sz w:val="12"/>
        <w:szCs w:val="12"/>
      </w:rPr>
      <w:t>5</w:t>
    </w:r>
    <w:r w:rsidRPr="001B19FE">
      <w:rPr>
        <w:rFonts w:ascii="Arial" w:hAnsi="Arial" w:cs="Arial"/>
        <w:sz w:val="12"/>
        <w:szCs w:val="12"/>
      </w:rPr>
      <w:t>-</w:t>
    </w:r>
    <w:r w:rsidR="006C1DD3">
      <w:rPr>
        <w:rFonts w:ascii="Arial" w:hAnsi="Arial" w:cs="Arial"/>
        <w:sz w:val="12"/>
        <w:szCs w:val="12"/>
      </w:rPr>
      <w:t>DID</w:t>
    </w:r>
    <w:bookmarkStart w:id="3" w:name="_GoBack"/>
    <w:bookmarkEnd w:id="3"/>
    <w:r w:rsidRPr="001B19FE">
      <w:rPr>
        <w:rFonts w:ascii="Arial" w:hAnsi="Arial" w:cs="Arial"/>
        <w:sz w:val="12"/>
        <w:szCs w:val="12"/>
      </w:rPr>
      <w:t>-</w:t>
    </w:r>
    <w:r w:rsidR="002A7567" w:rsidRPr="001B19FE">
      <w:rPr>
        <w:rFonts w:ascii="Arial" w:hAnsi="Arial" w:cs="Arial"/>
        <w:sz w:val="12"/>
        <w:szCs w:val="12"/>
      </w:rPr>
      <w:t>Procura</w:t>
    </w:r>
    <w:r w:rsidR="00AB4A7C">
      <w:rPr>
        <w:rFonts w:ascii="Arial" w:hAnsi="Arial" w:cs="Arial"/>
        <w:sz w:val="12"/>
        <w:szCs w:val="12"/>
      </w:rPr>
      <w:t xml:space="preserve"> Partner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2E" w:rsidRPr="0012482E" w:rsidRDefault="0012482E" w:rsidP="0012482E">
    <w:pPr>
      <w:spacing w:after="0" w:line="240" w:lineRule="auto"/>
      <w:ind w:left="-425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A</w:t>
    </w:r>
    <w:r w:rsidRPr="0012482E">
      <w:rPr>
        <w:rFonts w:ascii="Arial" w:hAnsi="Arial" w:cs="Arial"/>
        <w:sz w:val="18"/>
        <w:szCs w:val="24"/>
      </w:rPr>
      <w:t>llegato D</w:t>
    </w:r>
    <w:r w:rsidR="00E910BB">
      <w:rPr>
        <w:rFonts w:ascii="Arial" w:hAnsi="Arial" w:cs="Arial"/>
        <w:sz w:val="18"/>
        <w:szCs w:val="24"/>
      </w:rPr>
      <w:t>2</w:t>
    </w:r>
    <w:r w:rsidRPr="0012482E">
      <w:rPr>
        <w:rFonts w:ascii="Arial" w:hAnsi="Arial" w:cs="Arial"/>
        <w:sz w:val="18"/>
        <w:szCs w:val="24"/>
      </w:rPr>
      <w:t>–procura presentazione scheda partner</w:t>
    </w:r>
  </w:p>
  <w:p w:rsidR="0012482E" w:rsidRPr="0012482E" w:rsidRDefault="0012482E" w:rsidP="001248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60895"/>
    <w:rsid w:val="0012482E"/>
    <w:rsid w:val="00153D36"/>
    <w:rsid w:val="00197903"/>
    <w:rsid w:val="001A29F7"/>
    <w:rsid w:val="001B19FE"/>
    <w:rsid w:val="002609D7"/>
    <w:rsid w:val="00260FD3"/>
    <w:rsid w:val="0029460A"/>
    <w:rsid w:val="002A7567"/>
    <w:rsid w:val="002B0F28"/>
    <w:rsid w:val="002D14AC"/>
    <w:rsid w:val="003977EE"/>
    <w:rsid w:val="004813A8"/>
    <w:rsid w:val="00563159"/>
    <w:rsid w:val="005E4E85"/>
    <w:rsid w:val="006054E8"/>
    <w:rsid w:val="00697ECF"/>
    <w:rsid w:val="006B1C11"/>
    <w:rsid w:val="006C1DD3"/>
    <w:rsid w:val="007106CE"/>
    <w:rsid w:val="007A2219"/>
    <w:rsid w:val="00817B27"/>
    <w:rsid w:val="00883754"/>
    <w:rsid w:val="0089433B"/>
    <w:rsid w:val="008A2AE1"/>
    <w:rsid w:val="008D7049"/>
    <w:rsid w:val="00945CAF"/>
    <w:rsid w:val="0099561B"/>
    <w:rsid w:val="00A33110"/>
    <w:rsid w:val="00A37436"/>
    <w:rsid w:val="00AB4A7C"/>
    <w:rsid w:val="00AD2C9B"/>
    <w:rsid w:val="00B53AF4"/>
    <w:rsid w:val="00BB24EE"/>
    <w:rsid w:val="00CE0F48"/>
    <w:rsid w:val="00D85B04"/>
    <w:rsid w:val="00E910BB"/>
    <w:rsid w:val="00E96450"/>
    <w:rsid w:val="00EB0ACE"/>
    <w:rsid w:val="00EB0ED5"/>
    <w:rsid w:val="00F00954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51DE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AF80-453D-4757-93C9-76B8AA83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6</cp:revision>
  <dcterms:created xsi:type="dcterms:W3CDTF">2024-02-12T11:28:00Z</dcterms:created>
  <dcterms:modified xsi:type="dcterms:W3CDTF">2025-02-06T14:06:00Z</dcterms:modified>
</cp:coreProperties>
</file>