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1057" w:type="dxa"/>
        <w:tblInd w:w="-601" w:type="dxa"/>
        <w:tblLook w:val="04A0" w:firstRow="1" w:lastRow="0" w:firstColumn="1" w:lastColumn="0" w:noHBand="0" w:noVBand="1"/>
      </w:tblPr>
      <w:tblGrid>
        <w:gridCol w:w="11057"/>
      </w:tblGrid>
      <w:tr w:rsidR="00E14B3C" w:rsidRPr="002A4EAB" w:rsidTr="00800F17">
        <w:tc>
          <w:tcPr>
            <w:tcW w:w="11057" w:type="dxa"/>
          </w:tcPr>
          <w:p w:rsidR="00E14B3C" w:rsidRPr="002A4EAB" w:rsidRDefault="00E14B3C" w:rsidP="00800F17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b/>
                <w:sz w:val="28"/>
                <w:szCs w:val="28"/>
              </w:rPr>
            </w:pPr>
            <w:r w:rsidRPr="002A4EAB">
              <w:rPr>
                <w:rFonts w:ascii="DecimaWE Rg" w:hAnsi="DecimaWE Rg" w:cs="Arial"/>
                <w:b/>
                <w:sz w:val="28"/>
                <w:szCs w:val="28"/>
              </w:rPr>
              <w:t>SCHEMA DI RICHIESTA</w:t>
            </w:r>
          </w:p>
          <w:p w:rsidR="00E11C16" w:rsidRPr="002A4EAB" w:rsidRDefault="00E11C16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b/>
                <w:sz w:val="28"/>
                <w:szCs w:val="28"/>
              </w:rPr>
            </w:pPr>
            <w:r w:rsidRPr="002A4EAB">
              <w:rPr>
                <w:rFonts w:ascii="DecimaWE Rg" w:hAnsi="DecimaWE Rg" w:cs="Arial"/>
                <w:b/>
                <w:sz w:val="28"/>
                <w:szCs w:val="28"/>
              </w:rPr>
              <w:t>PER LA REALIZZAZIONE DI ATTIVITÀ</w:t>
            </w:r>
            <w:r w:rsidR="0098720E">
              <w:rPr>
                <w:rFonts w:ascii="DecimaWE Rg" w:hAnsi="DecimaWE Rg" w:cs="Arial"/>
                <w:b/>
                <w:sz w:val="28"/>
                <w:szCs w:val="28"/>
              </w:rPr>
              <w:t xml:space="preserve"> DIURNE</w:t>
            </w:r>
            <w:r w:rsidRPr="002A4EAB">
              <w:rPr>
                <w:rFonts w:ascii="DecimaWE Rg" w:hAnsi="DecimaWE Rg" w:cs="Arial"/>
                <w:b/>
                <w:sz w:val="28"/>
                <w:szCs w:val="28"/>
              </w:rPr>
              <w:t xml:space="preserve"> LUDICO RICREATIVE </w:t>
            </w:r>
            <w:proofErr w:type="gramStart"/>
            <w:r w:rsidRPr="002A4EAB">
              <w:rPr>
                <w:rFonts w:ascii="DecimaWE Rg" w:hAnsi="DecimaWE Rg" w:cs="Arial"/>
                <w:b/>
                <w:sz w:val="28"/>
                <w:szCs w:val="28"/>
              </w:rPr>
              <w:t>ED</w:t>
            </w:r>
            <w:proofErr w:type="gramEnd"/>
            <w:r w:rsidRPr="002A4EAB">
              <w:rPr>
                <w:rFonts w:ascii="DecimaWE Rg" w:hAnsi="DecimaWE Rg" w:cs="Arial"/>
                <w:b/>
                <w:sz w:val="28"/>
                <w:szCs w:val="28"/>
              </w:rPr>
              <w:t xml:space="preserve"> EDUCATIVE PER MINORI</w:t>
            </w:r>
          </w:p>
          <w:p w:rsidR="00E11C16" w:rsidRPr="002A4EAB" w:rsidRDefault="00E11C16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>ai sensi delle Linee guida regionali per la riapertura di attività educative, ludico e ricreative, per minori. Interventi e misure di sicurezza per la prevenzione e il contenimento della diffusione di Sars_CovV2</w:t>
            </w:r>
          </w:p>
          <w:p w:rsidR="007769DC" w:rsidRPr="002A4EAB" w:rsidRDefault="007769DC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jc w:val="right"/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Al Comune di </w:t>
            </w:r>
          </w:p>
          <w:p w:rsidR="00E11C16" w:rsidRPr="002A4EAB" w:rsidRDefault="00E11C16" w:rsidP="00E11C16">
            <w:pPr>
              <w:tabs>
                <w:tab w:val="left" w:pos="3778"/>
              </w:tabs>
              <w:jc w:val="right"/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>____________________________</w:t>
            </w:r>
          </w:p>
          <w:p w:rsidR="00E11C16" w:rsidRPr="002A4EAB" w:rsidRDefault="00E11C16" w:rsidP="00E11C16">
            <w:pPr>
              <w:tabs>
                <w:tab w:val="left" w:pos="3778"/>
              </w:tabs>
              <w:jc w:val="right"/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jc w:val="right"/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>All’Azienda Sanitaria</w:t>
            </w:r>
          </w:p>
          <w:p w:rsidR="00E11C16" w:rsidRPr="002A4EAB" w:rsidRDefault="00E11C16" w:rsidP="00E11C16">
            <w:pPr>
              <w:tabs>
                <w:tab w:val="left" w:pos="3778"/>
              </w:tabs>
              <w:jc w:val="right"/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>____________________________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Oggetto: </w:t>
            </w:r>
            <w:r w:rsidRPr="002A4EAB">
              <w:rPr>
                <w:rFonts w:ascii="DecimaWE Rg" w:hAnsi="DecimaWE Rg" w:cs="Arial"/>
                <w:b/>
                <w:sz w:val="24"/>
                <w:szCs w:val="24"/>
              </w:rPr>
              <w:t>richiesta di avvio all’attività</w:t>
            </w:r>
            <w:r w:rsidR="0098720E">
              <w:rPr>
                <w:rFonts w:ascii="DecimaWE Rg" w:hAnsi="DecimaWE Rg" w:cs="Arial"/>
                <w:b/>
                <w:sz w:val="24"/>
                <w:szCs w:val="24"/>
              </w:rPr>
              <w:t xml:space="preserve"> diurna</w:t>
            </w:r>
            <w:r w:rsidRPr="002A4EAB">
              <w:rPr>
                <w:rFonts w:ascii="DecimaWE Rg" w:hAnsi="DecimaWE Rg" w:cs="Arial"/>
                <w:b/>
                <w:sz w:val="24"/>
                <w:szCs w:val="24"/>
              </w:rPr>
              <w:t xml:space="preserve"> ludico-ricreativa </w:t>
            </w:r>
            <w:proofErr w:type="gramStart"/>
            <w:r w:rsidRPr="002A4EAB">
              <w:rPr>
                <w:rFonts w:ascii="DecimaWE Rg" w:hAnsi="DecimaWE Rg" w:cs="Arial"/>
                <w:b/>
                <w:sz w:val="24"/>
                <w:szCs w:val="24"/>
              </w:rPr>
              <w:t>ed</w:t>
            </w:r>
            <w:proofErr w:type="gramEnd"/>
            <w:r w:rsidRPr="002A4EAB">
              <w:rPr>
                <w:rFonts w:ascii="DecimaWE Rg" w:hAnsi="DecimaWE Rg" w:cs="Arial"/>
                <w:b/>
                <w:sz w:val="24"/>
                <w:szCs w:val="24"/>
              </w:rPr>
              <w:t xml:space="preserve"> educativa per minori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966E2D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Il sottoscritto ________________________________, nato a _____________ il ________ e residente a __________________ in (via/piazza) __________________________ in qualità di legale rappresentante di (denominazione del soggetto gestore) ____________________________________________ </w:t>
            </w:r>
            <w:r w:rsidR="00966E2D" w:rsidRPr="002A4EAB">
              <w:rPr>
                <w:rFonts w:ascii="DecimaWE Rg" w:hAnsi="DecimaWE Rg" w:cs="Arial"/>
                <w:sz w:val="24"/>
                <w:szCs w:val="24"/>
              </w:rPr>
              <w:t>, Codice Fiscale/P.IVA_______________________________________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con sede in (città e </w:t>
            </w:r>
            <w:proofErr w:type="spellStart"/>
            <w:r w:rsidRPr="002A4EAB">
              <w:rPr>
                <w:rFonts w:ascii="DecimaWE Rg" w:hAnsi="DecimaWE Rg" w:cs="Arial"/>
                <w:sz w:val="24"/>
                <w:szCs w:val="24"/>
              </w:rPr>
              <w:t>prov</w:t>
            </w:r>
            <w:proofErr w:type="spellEnd"/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) __________________________________ (indirizzo) _____________________________, tel. n. _______________ indirizzo e-mail____________________ </w:t>
            </w:r>
          </w:p>
          <w:p w:rsidR="00E11C16" w:rsidRPr="002A4EAB" w:rsidRDefault="00E11C16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b/>
                <w:sz w:val="24"/>
                <w:szCs w:val="24"/>
              </w:rPr>
              <w:t>CHIEDE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di poter dare avvio all’attività </w:t>
            </w:r>
            <w:r w:rsidR="004D15DB">
              <w:rPr>
                <w:rFonts w:ascii="DecimaWE Rg" w:hAnsi="DecimaWE Rg" w:cs="Arial"/>
                <w:sz w:val="24"/>
                <w:szCs w:val="24"/>
              </w:rPr>
              <w:t xml:space="preserve">diurna 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ludico ricreativa </w:t>
            </w:r>
            <w:proofErr w:type="gramStart"/>
            <w:r w:rsidRPr="002A4EAB">
              <w:rPr>
                <w:rFonts w:ascii="DecimaWE Rg" w:hAnsi="DecimaWE Rg" w:cs="Arial"/>
                <w:sz w:val="24"/>
                <w:szCs w:val="24"/>
              </w:rPr>
              <w:t>ed</w:t>
            </w:r>
            <w:proofErr w:type="gramEnd"/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 educativa denominata ________________________________ sita in località ____________, secondo quanto descritto nell’allegato “Scheda Progetto</w:t>
            </w:r>
            <w:r w:rsidR="00AB2E41">
              <w:rPr>
                <w:rFonts w:ascii="DecimaWE Rg" w:hAnsi="DecimaWE Rg" w:cs="Arial"/>
                <w:sz w:val="24"/>
                <w:szCs w:val="24"/>
              </w:rPr>
              <w:t xml:space="preserve"> Organizzativo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>”.</w:t>
            </w:r>
          </w:p>
          <w:p w:rsidR="0098720E" w:rsidRPr="0098720E" w:rsidRDefault="0098720E" w:rsidP="0098720E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98720E">
              <w:rPr>
                <w:rFonts w:ascii="DecimaWE Rg" w:hAnsi="DecimaWE Rg" w:cs="Arial"/>
                <w:sz w:val="24"/>
                <w:szCs w:val="24"/>
              </w:rPr>
              <w:t>•per il periodo che va dal _______________ al _________________</w:t>
            </w:r>
          </w:p>
          <w:p w:rsidR="0098720E" w:rsidRPr="0098720E" w:rsidRDefault="0098720E" w:rsidP="0098720E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98720E">
              <w:rPr>
                <w:rFonts w:ascii="DecimaWE Rg" w:hAnsi="DecimaWE Rg" w:cs="Arial"/>
                <w:sz w:val="24"/>
                <w:szCs w:val="24"/>
              </w:rPr>
              <w:t>•con il seguente orario giornaliero di apertura all’utenza dalle ore _______ alle ore _______</w:t>
            </w:r>
          </w:p>
          <w:p w:rsidR="0098720E" w:rsidRPr="0098720E" w:rsidRDefault="0098720E" w:rsidP="0098720E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98720E">
              <w:rPr>
                <w:rFonts w:ascii="DecimaWE Rg" w:hAnsi="DecimaWE Rg" w:cs="Arial"/>
                <w:sz w:val="24"/>
                <w:szCs w:val="24"/>
              </w:rPr>
              <w:t xml:space="preserve">•per l’accoglienza di n. _______________ di </w:t>
            </w:r>
            <w:r w:rsidRPr="0098720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98720E">
              <w:rPr>
                <w:rFonts w:ascii="DecimaWE Rg" w:hAnsi="DecimaWE Rg" w:cs="Arial"/>
                <w:sz w:val="24"/>
                <w:szCs w:val="24"/>
              </w:rPr>
              <w:t xml:space="preserve"> bambine e bambini, </w:t>
            </w:r>
            <w:r w:rsidRPr="0098720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98720E">
              <w:rPr>
                <w:rFonts w:ascii="DecimaWE Rg" w:hAnsi="DecimaWE Rg" w:cs="Arial"/>
                <w:sz w:val="24"/>
                <w:szCs w:val="24"/>
              </w:rPr>
              <w:t xml:space="preserve"> ragazze-ragazzi</w:t>
            </w:r>
          </w:p>
          <w:p w:rsidR="00E11C16" w:rsidRPr="002A4EAB" w:rsidRDefault="0098720E" w:rsidP="0098720E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98720E">
              <w:rPr>
                <w:rFonts w:ascii="DecimaWE Rg" w:hAnsi="DecimaWE Rg" w:cs="Arial"/>
                <w:sz w:val="24"/>
                <w:szCs w:val="24"/>
              </w:rPr>
              <w:t>•aventi un’età compresa tra i ___________________ e i _______________ anni.</w:t>
            </w:r>
          </w:p>
          <w:p w:rsidR="0098720E" w:rsidRDefault="0098720E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547B01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A tal fine, il sottoscritto, ai sensi degli articoli 46 e 47 del D.P.R. n. 445 </w:t>
            </w:r>
            <w:proofErr w:type="spellStart"/>
            <w:r w:rsidRPr="002A4EAB">
              <w:rPr>
                <w:rFonts w:ascii="DecimaWE Rg" w:hAnsi="DecimaWE Rg" w:cs="Arial"/>
                <w:sz w:val="24"/>
                <w:szCs w:val="24"/>
              </w:rPr>
              <w:t>dd</w:t>
            </w:r>
            <w:proofErr w:type="spellEnd"/>
            <w:r w:rsidRPr="002A4EAB">
              <w:rPr>
                <w:rFonts w:ascii="DecimaWE Rg" w:hAnsi="DecimaWE Rg" w:cs="Arial"/>
                <w:sz w:val="24"/>
                <w:szCs w:val="24"/>
              </w:rPr>
              <w:t>. 28.12.2000, consapevole delle sanzioni penali previste dall’articolo 76 del citato D.P.R. per le ipotesi di falsità in atti e dichiarazioni mendaci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b/>
                <w:sz w:val="24"/>
                <w:szCs w:val="24"/>
              </w:rPr>
              <w:t>DICHIARA</w:t>
            </w:r>
          </w:p>
          <w:p w:rsidR="00E11C16" w:rsidRPr="002A4EAB" w:rsidRDefault="00E11C16" w:rsidP="00E11C16">
            <w:pPr>
              <w:tabs>
                <w:tab w:val="left" w:pos="3778"/>
              </w:tabs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  <w:p w:rsidR="00AC014D" w:rsidRPr="002A4EAB" w:rsidRDefault="00AC014D" w:rsidP="00AC014D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- che non sussistono nei propri confronti le cause di divieto, di decadenza o di sospensione previste dalla legge (art. 67 del </w:t>
            </w:r>
            <w:proofErr w:type="spellStart"/>
            <w:r w:rsidRPr="002A4EAB">
              <w:rPr>
                <w:rFonts w:ascii="DecimaWE Rg" w:hAnsi="DecimaWE Rg" w:cs="Arial"/>
                <w:sz w:val="24"/>
                <w:szCs w:val="24"/>
              </w:rPr>
              <w:t>D.Lgs</w:t>
            </w:r>
            <w:proofErr w:type="spellEnd"/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 6 settembre 2011, n. 159, “Effetti delle misure di prevenzione previste dal Codice delle leggi antimafia e delle misure di prevenzione, nonché nuove disposizioni in materia di documentazione antimafia”)</w:t>
            </w:r>
            <w:r w:rsidR="00C359EC" w:rsidRPr="002A4EAB">
              <w:rPr>
                <w:rStyle w:val="Rimandonotaapidipagina"/>
                <w:rFonts w:ascii="DecimaWE Rg" w:hAnsi="DecimaWE Rg" w:cs="Arial"/>
                <w:sz w:val="24"/>
                <w:szCs w:val="24"/>
              </w:rPr>
              <w:footnoteReference w:id="1"/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>.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>- che l’attività ha sede in (indicare l’indirizzo e il proprietario dell’edificio o del terreno): _______________________________________________________________________________________</w:t>
            </w:r>
          </w:p>
          <w:p w:rsidR="003F21DD" w:rsidRPr="002A4EAB" w:rsidRDefault="003F21DD" w:rsidP="003F21DD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lastRenderedPageBreak/>
              <w:t>- che la struttura è funzionante con la seguente destinazione: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ab/>
            </w:r>
          </w:p>
          <w:p w:rsidR="003F21DD" w:rsidRPr="002A4EAB" w:rsidRDefault="003F21DD" w:rsidP="003F21DD">
            <w:pPr>
              <w:pStyle w:val="Paragrafoelenco"/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Century Gothic" w:hAnsi="Century Gothic" w:cs="Arial"/>
                <w:sz w:val="24"/>
                <w:szCs w:val="24"/>
              </w:rPr>
              <w:t>□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 scolastica</w:t>
            </w:r>
          </w:p>
          <w:p w:rsidR="003F21DD" w:rsidRPr="002A4EAB" w:rsidRDefault="003F21DD" w:rsidP="003F21DD">
            <w:pPr>
              <w:pStyle w:val="Paragrafoelenco"/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 struttura extra scolastica già soggetta a particolari normative per la propria destinazione d’uso che la rendono idonea ad ospitare collettività di minori </w:t>
            </w:r>
          </w:p>
          <w:p w:rsidR="0098720E" w:rsidRDefault="00AB2E41" w:rsidP="00AB2E41">
            <w:pPr>
              <w:pStyle w:val="Paragrafoelenco"/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AB2E4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AB2E41">
              <w:rPr>
                <w:rFonts w:ascii="DecimaWE Rg" w:hAnsi="DecimaWE Rg" w:cs="Arial"/>
                <w:sz w:val="24"/>
                <w:szCs w:val="24"/>
              </w:rPr>
              <w:t xml:space="preserve"> servizio per la prima infanzia</w:t>
            </w:r>
            <w:r>
              <w:rPr>
                <w:rFonts w:ascii="DecimaWE Rg" w:hAnsi="DecimaWE Rg" w:cs="Arial"/>
                <w:sz w:val="24"/>
                <w:szCs w:val="24"/>
              </w:rPr>
              <w:t xml:space="preserve"> (L.R. 20/2005)</w:t>
            </w:r>
            <w:r w:rsidRPr="00AB2E41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</w:p>
          <w:p w:rsidR="0098720E" w:rsidRDefault="00AB2E41" w:rsidP="0098720E">
            <w:pPr>
              <w:pStyle w:val="Paragrafoelenco"/>
              <w:tabs>
                <w:tab w:val="left" w:pos="3778"/>
              </w:tabs>
              <w:ind w:left="1416"/>
              <w:rPr>
                <w:rFonts w:ascii="DecimaWE Rg" w:hAnsi="DecimaWE Rg" w:cs="Arial"/>
                <w:sz w:val="24"/>
                <w:szCs w:val="24"/>
              </w:rPr>
            </w:pPr>
            <w:r w:rsidRPr="00AB2E4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AB2E41">
              <w:rPr>
                <w:rFonts w:ascii="DecimaWE Rg" w:hAnsi="DecimaWE Rg" w:cs="Arial"/>
                <w:sz w:val="24"/>
                <w:szCs w:val="24"/>
              </w:rPr>
              <w:t xml:space="preserve"> nido</w:t>
            </w:r>
          </w:p>
          <w:p w:rsidR="0098720E" w:rsidRDefault="00AB2E41" w:rsidP="0098720E">
            <w:pPr>
              <w:pStyle w:val="Paragrafoelenco"/>
              <w:tabs>
                <w:tab w:val="left" w:pos="3778"/>
              </w:tabs>
              <w:ind w:left="1416"/>
              <w:rPr>
                <w:rFonts w:ascii="DecimaWE Rg" w:hAnsi="DecimaWE Rg" w:cs="Arial"/>
                <w:sz w:val="24"/>
                <w:szCs w:val="24"/>
              </w:rPr>
            </w:pPr>
            <w:r w:rsidRPr="00AB2E4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AB2E41">
              <w:rPr>
                <w:rFonts w:ascii="DecimaWE Rg" w:hAnsi="DecimaWE Rg" w:cs="Arial"/>
                <w:sz w:val="24"/>
                <w:szCs w:val="24"/>
              </w:rPr>
              <w:t xml:space="preserve"> SED</w:t>
            </w:r>
          </w:p>
          <w:p w:rsidR="00AB2E41" w:rsidRPr="00AB2E41" w:rsidRDefault="00AB2E41" w:rsidP="0098720E">
            <w:pPr>
              <w:pStyle w:val="Paragrafoelenco"/>
              <w:tabs>
                <w:tab w:val="left" w:pos="3778"/>
              </w:tabs>
              <w:ind w:left="1416"/>
              <w:rPr>
                <w:rFonts w:ascii="DecimaWE Rg" w:hAnsi="DecimaWE Rg" w:cs="Arial"/>
                <w:sz w:val="24"/>
                <w:szCs w:val="24"/>
              </w:rPr>
            </w:pPr>
            <w:r w:rsidRPr="00AB2E4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AB2E41">
              <w:rPr>
                <w:rFonts w:ascii="DecimaWE Rg" w:hAnsi="DecimaWE Rg" w:cs="Arial"/>
                <w:sz w:val="24"/>
                <w:szCs w:val="24"/>
              </w:rPr>
              <w:t xml:space="preserve"> altro _______________ </w:t>
            </w:r>
          </w:p>
          <w:p w:rsidR="00AB2E41" w:rsidRDefault="00AB2E41" w:rsidP="00AB2E41">
            <w:pPr>
              <w:pStyle w:val="Paragrafoelenco"/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AB2E4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AB2E41">
              <w:rPr>
                <w:rFonts w:ascii="DecimaWE Rg" w:hAnsi="DecimaWE Rg" w:cs="Arial"/>
                <w:sz w:val="24"/>
                <w:szCs w:val="24"/>
              </w:rPr>
              <w:t xml:space="preserve"> altra </w:t>
            </w:r>
            <w:proofErr w:type="gramStart"/>
            <w:r w:rsidRPr="00AB2E41">
              <w:rPr>
                <w:rFonts w:ascii="DecimaWE Rg" w:hAnsi="DecimaWE Rg" w:cs="Arial"/>
                <w:sz w:val="24"/>
                <w:szCs w:val="24"/>
              </w:rPr>
              <w:t>struttura  _</w:t>
            </w:r>
            <w:proofErr w:type="gramEnd"/>
            <w:r w:rsidRPr="00AB2E41">
              <w:rPr>
                <w:rFonts w:ascii="DecimaWE Rg" w:hAnsi="DecimaWE Rg" w:cs="Arial"/>
                <w:sz w:val="24"/>
                <w:szCs w:val="24"/>
              </w:rPr>
              <w:t>__________________________________________________</w:t>
            </w:r>
          </w:p>
          <w:p w:rsidR="00AB2E41" w:rsidRPr="00AB2E41" w:rsidRDefault="00AB2E41" w:rsidP="00AB2E41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AB2E41">
              <w:rPr>
                <w:rFonts w:ascii="DecimaWE Rg" w:hAnsi="DecimaWE Rg" w:cs="Arial"/>
                <w:sz w:val="24"/>
                <w:szCs w:val="24"/>
              </w:rPr>
              <w:t>- che il coordinatore responsabile e referente dell’attuazione del progetto, se diverso dal gestore, è:</w:t>
            </w:r>
          </w:p>
          <w:p w:rsidR="00AB2E41" w:rsidRDefault="00AB2E41" w:rsidP="00AB2E41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AB2E41">
              <w:rPr>
                <w:rFonts w:ascii="DecimaWE Rg" w:hAnsi="DecimaWE Rg" w:cs="Arial"/>
                <w:sz w:val="24"/>
                <w:szCs w:val="24"/>
              </w:rPr>
              <w:t xml:space="preserve">______________________________________, tel. o </w:t>
            </w:r>
            <w:proofErr w:type="spellStart"/>
            <w:r w:rsidRPr="00AB2E41">
              <w:rPr>
                <w:rFonts w:ascii="DecimaWE Rg" w:hAnsi="DecimaWE Rg" w:cs="Arial"/>
                <w:sz w:val="24"/>
                <w:szCs w:val="24"/>
              </w:rPr>
              <w:t>cell</w:t>
            </w:r>
            <w:proofErr w:type="spellEnd"/>
            <w:r w:rsidRPr="00AB2E41">
              <w:rPr>
                <w:rFonts w:ascii="DecimaWE Rg" w:hAnsi="DecimaWE Rg" w:cs="Arial"/>
                <w:sz w:val="24"/>
                <w:szCs w:val="24"/>
              </w:rPr>
              <w:t>. _______________________</w:t>
            </w:r>
          </w:p>
          <w:p w:rsidR="004D15DB" w:rsidRDefault="0098720E" w:rsidP="0098720E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98720E">
              <w:rPr>
                <w:rFonts w:ascii="DecimaWE Rg" w:hAnsi="DecimaWE Rg" w:cs="Arial"/>
                <w:sz w:val="24"/>
                <w:szCs w:val="24"/>
              </w:rPr>
              <w:t xml:space="preserve">- che il centro estivo è stato </w:t>
            </w:r>
            <w:r>
              <w:rPr>
                <w:rFonts w:ascii="DecimaWE Rg" w:hAnsi="DecimaWE Rg" w:cs="Arial"/>
                <w:sz w:val="24"/>
                <w:szCs w:val="24"/>
              </w:rPr>
              <w:t>organizzato</w:t>
            </w:r>
            <w:r w:rsidR="004D15DB">
              <w:rPr>
                <w:rFonts w:ascii="DecimaWE Rg" w:hAnsi="DecimaWE Rg" w:cs="Arial"/>
                <w:sz w:val="24"/>
                <w:szCs w:val="24"/>
              </w:rPr>
              <w:t>:</w:t>
            </w:r>
            <w:r w:rsidRPr="0098720E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</w:p>
          <w:p w:rsidR="004D15DB" w:rsidRDefault="0098720E" w:rsidP="0098720E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98720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98720E">
              <w:rPr>
                <w:rFonts w:ascii="DecimaWE Rg" w:hAnsi="DecimaWE Rg" w:cs="Arial"/>
                <w:sz w:val="24"/>
                <w:szCs w:val="24"/>
              </w:rPr>
              <w:t xml:space="preserve"> consecutivamente dall</w:t>
            </w:r>
            <w:r w:rsidRPr="0098720E">
              <w:rPr>
                <w:rFonts w:ascii="DecimaWE Rg" w:hAnsi="DecimaWE Rg" w:cs="DecimaWE Rg"/>
                <w:sz w:val="24"/>
                <w:szCs w:val="24"/>
              </w:rPr>
              <w:t>’</w:t>
            </w:r>
            <w:r w:rsidRPr="0098720E">
              <w:rPr>
                <w:rFonts w:ascii="DecimaWE Rg" w:hAnsi="DecimaWE Rg" w:cs="Arial"/>
                <w:sz w:val="24"/>
                <w:szCs w:val="24"/>
              </w:rPr>
              <w:t xml:space="preserve">anno ______________ </w:t>
            </w:r>
            <w:r w:rsidR="001B28B4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  <w:r w:rsidRPr="0098720E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</w:p>
          <w:p w:rsidR="0098720E" w:rsidRDefault="0098720E" w:rsidP="0098720E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98720E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98720E">
              <w:rPr>
                <w:rFonts w:ascii="DecimaWE Rg" w:hAnsi="DecimaWE Rg" w:cs="Arial"/>
                <w:sz w:val="24"/>
                <w:szCs w:val="24"/>
              </w:rPr>
              <w:t xml:space="preserve"> di nuova attivazione.</w:t>
            </w:r>
          </w:p>
          <w:p w:rsidR="0098720E" w:rsidRDefault="0098720E" w:rsidP="0098720E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AB2E41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>Il sottoscritto dichiara inoltre, che: (barrare le voci che interessano)</w:t>
            </w:r>
          </w:p>
          <w:p w:rsidR="00904423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proofErr w:type="gramStart"/>
            <w:r w:rsidRPr="002A4E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  </w:t>
            </w:r>
            <w:r w:rsidR="00904423" w:rsidRPr="002A4EAB">
              <w:rPr>
                <w:rFonts w:ascii="DecimaWE Rg" w:hAnsi="DecimaWE Rg" w:cs="Arial"/>
                <w:sz w:val="24"/>
                <w:szCs w:val="24"/>
              </w:rPr>
              <w:t>I</w:t>
            </w:r>
            <w:proofErr w:type="gramEnd"/>
            <w:r w:rsidR="00904423" w:rsidRPr="002A4EAB">
              <w:rPr>
                <w:rFonts w:ascii="DecimaWE Rg" w:hAnsi="DecimaWE Rg" w:cs="Arial"/>
                <w:sz w:val="24"/>
                <w:szCs w:val="24"/>
              </w:rPr>
              <w:t xml:space="preserve"> locali gli impianti e le attrezzature compresa la gestione del personale oltre a seguire le procedure della “Scheda Progetto</w:t>
            </w:r>
            <w:r w:rsidR="0098720E">
              <w:rPr>
                <w:rFonts w:ascii="DecimaWE Rg" w:hAnsi="DecimaWE Rg" w:cs="Arial"/>
                <w:sz w:val="24"/>
                <w:szCs w:val="24"/>
              </w:rPr>
              <w:t xml:space="preserve"> Organizzativo</w:t>
            </w:r>
            <w:r w:rsidR="00904423" w:rsidRPr="002A4EAB">
              <w:rPr>
                <w:rFonts w:ascii="DecimaWE Rg" w:hAnsi="DecimaWE Rg" w:cs="Arial"/>
                <w:sz w:val="24"/>
                <w:szCs w:val="24"/>
              </w:rPr>
              <w:t>” e dei suoi allegati è in regola con la vigente normativa;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 gli spazi dove si svolgono le attività sono dotati di idonei ripari, di almeno un WC e un lavabo ad uso esclusivo ogni 25 persone e sono dotati di cassetta di pronto soccorso;</w:t>
            </w:r>
          </w:p>
          <w:p w:rsidR="00E11C16" w:rsidRPr="00756503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 il coordinatore e gli operatori di area educativa </w:t>
            </w:r>
            <w:r w:rsidRPr="00756503">
              <w:rPr>
                <w:rFonts w:ascii="DecimaWE Rg" w:hAnsi="DecimaWE Rg" w:cs="Arial"/>
                <w:sz w:val="24"/>
                <w:szCs w:val="24"/>
              </w:rPr>
              <w:t xml:space="preserve">impiegati sono in possesso dei requisiti previsti dal regolamento dei centri di vacanza di cui al </w:t>
            </w:r>
            <w:proofErr w:type="spellStart"/>
            <w:r w:rsidRPr="00756503">
              <w:rPr>
                <w:rFonts w:ascii="DecimaWE Rg" w:hAnsi="DecimaWE Rg" w:cs="Arial"/>
                <w:sz w:val="24"/>
                <w:szCs w:val="24"/>
              </w:rPr>
              <w:t>D.P.Reg.n</w:t>
            </w:r>
            <w:proofErr w:type="spellEnd"/>
            <w:r w:rsidRPr="00756503">
              <w:rPr>
                <w:rFonts w:ascii="DecimaWE Rg" w:hAnsi="DecimaWE Rg" w:cs="Arial"/>
                <w:sz w:val="24"/>
                <w:szCs w:val="24"/>
              </w:rPr>
              <w:t>. 0190/2001</w:t>
            </w:r>
            <w:r w:rsidR="00AB2E41" w:rsidRPr="00756503">
              <w:rPr>
                <w:rFonts w:ascii="DecimaWE Rg" w:hAnsi="DecimaWE Rg" w:cs="Arial"/>
                <w:sz w:val="24"/>
                <w:szCs w:val="24"/>
              </w:rPr>
              <w:t xml:space="preserve"> o dalla L.R. 20/2005 nel caso di servizi per la prima infanzia</w:t>
            </w:r>
            <w:r w:rsidRPr="00756503">
              <w:rPr>
                <w:rFonts w:ascii="DecimaWE Rg" w:hAnsi="DecimaWE Rg" w:cs="Arial"/>
                <w:sz w:val="24"/>
                <w:szCs w:val="24"/>
              </w:rPr>
              <w:t>;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756503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756503">
              <w:rPr>
                <w:rFonts w:ascii="DecimaWE Rg" w:hAnsi="DecimaWE Rg" w:cs="Arial"/>
                <w:sz w:val="24"/>
                <w:szCs w:val="24"/>
              </w:rPr>
              <w:t xml:space="preserve"> gli operatori di area educativa sono affiancati nell’attività con i bambini da altri soggetti non in possesso dei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 requisiti previsti dal regolamento nel numero di_____________________; 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 il personale impiegato, sia educativo che ausiliario, non si trova nella situazione indicata agli articoli 5 e 8 della Legge 6 febbraio 2006, n. 38 "Disposizioni in materia di lotta contro lo sfruttamento sessuale dei bambini e la pedopornografia anche a mezzo internet”</w:t>
            </w:r>
            <w:r w:rsidR="00184609" w:rsidRPr="002A4EAB">
              <w:rPr>
                <w:rFonts w:ascii="DecimaWE Rg" w:hAnsi="DecimaWE Rg" w:cs="Arial"/>
                <w:sz w:val="24"/>
                <w:szCs w:val="24"/>
              </w:rPr>
              <w:t>;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 al personale dipendente viene applicato il CCNL di riferimento;</w:t>
            </w:r>
          </w:p>
          <w:p w:rsidR="00E11C16" w:rsidRPr="008F1492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 xml:space="preserve"> viene fornita copertura assicurativa sia per infortuni sia per responsabilità civile a tutti i partecipanti alle attività 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>compreso il personale operante</w:t>
            </w:r>
            <w:r w:rsidR="00904423" w:rsidRPr="008F1492">
              <w:rPr>
                <w:rFonts w:ascii="DecimaWE Rg" w:hAnsi="DecimaWE Rg" w:cs="Arial"/>
                <w:sz w:val="24"/>
                <w:szCs w:val="24"/>
              </w:rPr>
              <w:t>;</w:t>
            </w:r>
          </w:p>
          <w:p w:rsidR="00AB2E41" w:rsidRPr="008F1492" w:rsidRDefault="00AB2E41" w:rsidP="001B5CBB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8F149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che per </w:t>
            </w:r>
            <w:r w:rsidR="009D71CA">
              <w:rPr>
                <w:rFonts w:ascii="DecimaWE Rg" w:hAnsi="DecimaWE Rg" w:cs="Arial"/>
                <w:sz w:val="24"/>
                <w:szCs w:val="24"/>
              </w:rPr>
              <w:t>l’attività di preparazione e/</w:t>
            </w:r>
            <w:r w:rsidR="008A213D">
              <w:rPr>
                <w:rFonts w:ascii="DecimaWE Rg" w:hAnsi="DecimaWE Rg" w:cs="Arial"/>
                <w:sz w:val="24"/>
                <w:szCs w:val="24"/>
              </w:rPr>
              <w:t xml:space="preserve">o </w:t>
            </w:r>
            <w:r w:rsidR="009D71CA">
              <w:rPr>
                <w:rFonts w:ascii="DecimaWE Rg" w:hAnsi="DecimaWE Rg" w:cs="Arial"/>
                <w:sz w:val="24"/>
                <w:szCs w:val="24"/>
              </w:rPr>
              <w:t>somministrazione pasti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  <w:r w:rsidR="00D8610E" w:rsidRPr="008F1492">
              <w:rPr>
                <w:rFonts w:ascii="DecimaWE Rg" w:hAnsi="DecimaWE Rg" w:cs="Arial"/>
                <w:sz w:val="24"/>
                <w:szCs w:val="24"/>
              </w:rPr>
              <w:t>è stata inoltrata notifica di impresa alimentare ovvero il servizio è in possesso di autorizzazione/registrazione di impresa alimentare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>;</w:t>
            </w:r>
            <w:r w:rsidR="00D8610E" w:rsidRPr="008F1492">
              <w:rPr>
                <w:rStyle w:val="Rimandonotaapidipagina"/>
                <w:rFonts w:ascii="DecimaWE Rg" w:hAnsi="DecimaWE Rg" w:cs="Arial"/>
                <w:sz w:val="24"/>
                <w:szCs w:val="24"/>
              </w:rPr>
              <w:footnoteReference w:id="2"/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</w:p>
          <w:p w:rsidR="00AB2E41" w:rsidRPr="008F1492" w:rsidRDefault="00AB2E41" w:rsidP="001B5CBB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8F149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che il men</w:t>
            </w:r>
            <w:r w:rsidRPr="008F1492">
              <w:rPr>
                <w:rFonts w:ascii="DecimaWE Rg" w:hAnsi="DecimaWE Rg" w:cs="DecimaWE Rg"/>
                <w:sz w:val="24"/>
                <w:szCs w:val="24"/>
              </w:rPr>
              <w:t>ù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adottato </w:t>
            </w:r>
            <w:r w:rsidRPr="008F1492">
              <w:rPr>
                <w:rFonts w:ascii="DecimaWE Rg" w:hAnsi="DecimaWE Rg" w:cs="DecimaWE Rg"/>
                <w:sz w:val="24"/>
                <w:szCs w:val="24"/>
              </w:rPr>
              <w:t>è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stato approvato dal </w:t>
            </w:r>
            <w:r w:rsidR="00D8610E" w:rsidRPr="008F1492">
              <w:rPr>
                <w:rFonts w:ascii="DecimaWE Rg" w:hAnsi="DecimaWE Rg" w:cs="Arial"/>
                <w:sz w:val="24"/>
                <w:szCs w:val="24"/>
              </w:rPr>
              <w:t>Servizio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Igiene degli alimenti e nutrizione</w:t>
            </w:r>
            <w:r w:rsidR="00D8610E" w:rsidRPr="008F1492">
              <w:rPr>
                <w:rFonts w:ascii="DecimaWE Rg" w:hAnsi="DecimaWE Rg" w:cs="Arial"/>
                <w:sz w:val="24"/>
                <w:szCs w:val="24"/>
              </w:rPr>
              <w:t xml:space="preserve"> (per la fascia 0-3)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; </w:t>
            </w:r>
          </w:p>
          <w:p w:rsidR="00AB2E41" w:rsidRPr="008F1492" w:rsidRDefault="00AB2E41" w:rsidP="001B5CBB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8F149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la tabella dietetica allegata alla presente, che sar</w:t>
            </w:r>
            <w:r w:rsidRPr="008F1492">
              <w:rPr>
                <w:rFonts w:ascii="DecimaWE Rg" w:hAnsi="DecimaWE Rg" w:cs="DecimaWE Rg"/>
                <w:sz w:val="24"/>
                <w:szCs w:val="24"/>
              </w:rPr>
              <w:t>à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utilizzata, </w:t>
            </w:r>
            <w:r w:rsidRPr="008F1492">
              <w:rPr>
                <w:rFonts w:ascii="DecimaWE Rg" w:hAnsi="DecimaWE Rg" w:cs="DecimaWE Rg"/>
                <w:sz w:val="24"/>
                <w:szCs w:val="24"/>
              </w:rPr>
              <w:t>è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stata approvata dall</w:t>
            </w:r>
            <w:r w:rsidRPr="008F1492">
              <w:rPr>
                <w:rFonts w:ascii="DecimaWE Rg" w:hAnsi="DecimaWE Rg" w:cs="DecimaWE Rg"/>
                <w:sz w:val="24"/>
                <w:szCs w:val="24"/>
              </w:rPr>
              <w:t>’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>Azienda Sanitaria in data ______________;</w:t>
            </w:r>
          </w:p>
          <w:p w:rsidR="00AB2E41" w:rsidRPr="008F1492" w:rsidRDefault="00AB2E41" w:rsidP="001B5CBB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8F149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la tabella dietetica allegata alla presente e che sar</w:t>
            </w:r>
            <w:r w:rsidRPr="008F1492">
              <w:rPr>
                <w:rFonts w:ascii="DecimaWE Rg" w:hAnsi="DecimaWE Rg" w:cs="DecimaWE Rg"/>
                <w:sz w:val="24"/>
                <w:szCs w:val="24"/>
              </w:rPr>
              <w:t>à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utilizzata, </w:t>
            </w:r>
            <w:r w:rsidRPr="008F1492">
              <w:rPr>
                <w:rFonts w:ascii="DecimaWE Rg" w:hAnsi="DecimaWE Rg" w:cs="DecimaWE Rg"/>
                <w:sz w:val="24"/>
                <w:szCs w:val="24"/>
              </w:rPr>
              <w:t>è</w:t>
            </w:r>
            <w:r w:rsidRPr="008F1492">
              <w:rPr>
                <w:rFonts w:ascii="DecimaWE Rg" w:hAnsi="DecimaWE Rg" w:cs="Arial"/>
                <w:sz w:val="24"/>
                <w:szCs w:val="24"/>
              </w:rPr>
              <w:t xml:space="preserve"> quella proposta dalla Direzione Centrale salute, politiche sociali e disabilità e pubblicata sul sito della Regione.</w:t>
            </w:r>
          </w:p>
          <w:p w:rsidR="00AB2E41" w:rsidRPr="008F1492" w:rsidRDefault="00AB2E41" w:rsidP="00AB2E41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AB2E41" w:rsidRPr="008F1492" w:rsidRDefault="00AB2E41" w:rsidP="00AB2E41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8F1492">
              <w:rPr>
                <w:rFonts w:ascii="DecimaWE Rg" w:hAnsi="DecimaWE Rg" w:cs="Arial"/>
                <w:sz w:val="24"/>
                <w:szCs w:val="24"/>
              </w:rPr>
              <w:t>Il sottoscritto dichiara inoltre:</w:t>
            </w:r>
          </w:p>
          <w:p w:rsidR="004B086B" w:rsidRDefault="00AB2E41" w:rsidP="004B086B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D511A2">
              <w:rPr>
                <w:rFonts w:ascii="DecimaWE Rg" w:hAnsi="DecimaWE Rg" w:cs="Arial"/>
                <w:sz w:val="24"/>
                <w:szCs w:val="24"/>
              </w:rPr>
              <w:t xml:space="preserve">- </w:t>
            </w:r>
            <w:r w:rsidR="004B086B" w:rsidRPr="00D511A2">
              <w:rPr>
                <w:rFonts w:ascii="DecimaWE Rg" w:hAnsi="DecimaWE Rg" w:cs="Arial"/>
                <w:sz w:val="24"/>
                <w:szCs w:val="24"/>
              </w:rPr>
              <w:t xml:space="preserve">di aver preso visione del documento “Linee guida regionali per la riapertura di attività educative, ludiche e ricreative per minori” della Regione </w:t>
            </w:r>
            <w:proofErr w:type="gramStart"/>
            <w:r w:rsidR="004B086B" w:rsidRPr="00D511A2">
              <w:rPr>
                <w:rFonts w:ascii="DecimaWE Rg" w:hAnsi="DecimaWE Rg" w:cs="Arial"/>
                <w:sz w:val="24"/>
                <w:szCs w:val="24"/>
              </w:rPr>
              <w:t>Friuli Venezia Giulia</w:t>
            </w:r>
            <w:proofErr w:type="gramEnd"/>
            <w:r w:rsidR="004B086B" w:rsidRPr="00D511A2">
              <w:rPr>
                <w:rFonts w:ascii="DecimaWE Rg" w:hAnsi="DecimaWE Rg" w:cs="Arial"/>
                <w:sz w:val="24"/>
                <w:szCs w:val="24"/>
              </w:rPr>
              <w:t xml:space="preserve"> e di attenersi alle indicazioni in esso contenute, nel rispetto degli interventi e delle misure di sicurezza per la prevenzione e il contenimento della diffusione di SARS-CoV-2;</w:t>
            </w:r>
            <w:bookmarkStart w:id="0" w:name="_GoBack"/>
            <w:bookmarkEnd w:id="0"/>
          </w:p>
          <w:p w:rsidR="00AB2E41" w:rsidRPr="008F1492" w:rsidRDefault="004B086B" w:rsidP="00547B01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 xml:space="preserve">- </w:t>
            </w:r>
            <w:r w:rsidR="00AB2E41" w:rsidRPr="008F1492">
              <w:rPr>
                <w:rFonts w:ascii="DecimaWE Rg" w:hAnsi="DecimaWE Rg" w:cs="Arial"/>
                <w:sz w:val="24"/>
                <w:szCs w:val="24"/>
              </w:rPr>
              <w:t xml:space="preserve">di conservare nella struttura in cui viene erogato il servizio, la documentazione inerente </w:t>
            </w:r>
            <w:proofErr w:type="gramStart"/>
            <w:r w:rsidR="00AB2E41" w:rsidRPr="008F1492">
              <w:rPr>
                <w:rFonts w:ascii="DecimaWE Rg" w:hAnsi="DecimaWE Rg" w:cs="Arial"/>
                <w:sz w:val="24"/>
                <w:szCs w:val="24"/>
              </w:rPr>
              <w:t>l’autorizzazione</w:t>
            </w:r>
            <w:proofErr w:type="gramEnd"/>
            <w:r w:rsidR="00AB2E41" w:rsidRPr="008F1492">
              <w:rPr>
                <w:rFonts w:ascii="DecimaWE Rg" w:hAnsi="DecimaWE Rg" w:cs="Arial"/>
                <w:sz w:val="24"/>
                <w:szCs w:val="24"/>
              </w:rPr>
              <w:t xml:space="preserve"> al funzionamento e i relativi allegati;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>Luogo e data ____________________________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ab/>
              <w:t>Firma _____________________________________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EA25D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b/>
                <w:sz w:val="24"/>
                <w:szCs w:val="24"/>
              </w:rPr>
            </w:pPr>
            <w:r w:rsidRPr="00EA25DB">
              <w:rPr>
                <w:rFonts w:ascii="DecimaWE Rg" w:hAnsi="DecimaWE Rg" w:cs="Arial"/>
                <w:b/>
                <w:sz w:val="24"/>
                <w:szCs w:val="24"/>
              </w:rPr>
              <w:lastRenderedPageBreak/>
              <w:t>Allegati:</w:t>
            </w:r>
          </w:p>
          <w:p w:rsidR="00E11C16" w:rsidRPr="004B2C86" w:rsidRDefault="003D3DEB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Allegato 1:</w:t>
            </w:r>
            <w:r w:rsidR="00E11C16" w:rsidRPr="002A4EAB">
              <w:rPr>
                <w:rFonts w:ascii="DecimaWE Rg" w:hAnsi="DecimaWE Rg" w:cs="Arial"/>
                <w:sz w:val="24"/>
                <w:szCs w:val="24"/>
              </w:rPr>
              <w:t xml:space="preserve"> scheda </w:t>
            </w:r>
            <w:r w:rsidR="00E11C16" w:rsidRPr="004B2C86">
              <w:rPr>
                <w:rFonts w:ascii="DecimaWE Rg" w:hAnsi="DecimaWE Rg" w:cs="Arial"/>
                <w:sz w:val="24"/>
                <w:szCs w:val="24"/>
              </w:rPr>
              <w:t xml:space="preserve">Progetto </w:t>
            </w:r>
            <w:r w:rsidR="00AB2E41" w:rsidRPr="004B2C86">
              <w:rPr>
                <w:rFonts w:ascii="DecimaWE Rg" w:hAnsi="DecimaWE Rg" w:cs="Arial"/>
                <w:sz w:val="24"/>
                <w:szCs w:val="24"/>
              </w:rPr>
              <w:t>Organizzativo</w:t>
            </w:r>
            <w:r w:rsidR="001B28B4" w:rsidRPr="004B2C86">
              <w:rPr>
                <w:rFonts w:ascii="DecimaWE Rg" w:hAnsi="DecimaWE Rg" w:cs="Arial"/>
                <w:sz w:val="24"/>
                <w:szCs w:val="24"/>
              </w:rPr>
              <w:t xml:space="preserve"> e relativi allegati</w:t>
            </w:r>
          </w:p>
          <w:p w:rsidR="00E11C16" w:rsidRPr="002A4EAB" w:rsidRDefault="003D3DEB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4B2C86">
              <w:rPr>
                <w:rFonts w:ascii="DecimaWE Rg" w:hAnsi="DecimaWE Rg" w:cs="Arial"/>
                <w:sz w:val="24"/>
                <w:szCs w:val="24"/>
              </w:rPr>
              <w:t>Allegato 2:</w:t>
            </w:r>
            <w:r w:rsidR="00E11C16" w:rsidRPr="004B2C86">
              <w:rPr>
                <w:rFonts w:ascii="DecimaWE Rg" w:hAnsi="DecimaWE Rg" w:cs="Arial"/>
                <w:sz w:val="24"/>
                <w:szCs w:val="24"/>
              </w:rPr>
              <w:t xml:space="preserve"> tabella dietetica</w:t>
            </w:r>
            <w:r w:rsidR="0098720E" w:rsidRPr="004B2C86">
              <w:rPr>
                <w:rFonts w:ascii="DecimaWE Rg" w:hAnsi="DecimaWE Rg" w:cs="Arial"/>
                <w:sz w:val="24"/>
                <w:szCs w:val="24"/>
              </w:rPr>
              <w:t xml:space="preserve"> o menù approvato dal S</w:t>
            </w:r>
            <w:r w:rsidR="00FA2499" w:rsidRPr="004B2C86">
              <w:rPr>
                <w:rFonts w:ascii="DecimaWE Rg" w:hAnsi="DecimaWE Rg" w:cs="Arial"/>
                <w:sz w:val="24"/>
                <w:szCs w:val="24"/>
              </w:rPr>
              <w:t xml:space="preserve">ervizio </w:t>
            </w:r>
            <w:r w:rsidR="0098720E" w:rsidRPr="004B2C86">
              <w:rPr>
                <w:rFonts w:ascii="DecimaWE Rg" w:hAnsi="DecimaWE Rg" w:cs="Arial"/>
                <w:sz w:val="24"/>
                <w:szCs w:val="24"/>
              </w:rPr>
              <w:t>Igiene degli alimenti e nutrizione</w:t>
            </w:r>
          </w:p>
          <w:p w:rsidR="00E11C16" w:rsidRPr="002A4EAB" w:rsidRDefault="003D3DEB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Allegato 3:</w:t>
            </w:r>
            <w:r w:rsidR="00E11C16" w:rsidRPr="002A4EAB">
              <w:rPr>
                <w:rFonts w:ascii="DecimaWE Rg" w:hAnsi="DecimaWE Rg" w:cs="Arial"/>
                <w:sz w:val="24"/>
                <w:szCs w:val="24"/>
              </w:rPr>
              <w:t xml:space="preserve"> documento di identità del legale rappresentante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F90B56">
            <w:pPr>
              <w:tabs>
                <w:tab w:val="left" w:pos="3778"/>
              </w:tabs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>Il sottoscritto dichiara di essere informato che, ai sensi del Codice in materia di protezione dei dati personali (decreto legislativo 30 giugno 2003, n. 196</w:t>
            </w:r>
            <w:r w:rsidR="00904423" w:rsidRPr="002A4EAB">
              <w:rPr>
                <w:rFonts w:ascii="DecimaWE Rg" w:hAnsi="DecimaWE Rg" w:cs="Arial"/>
                <w:sz w:val="24"/>
                <w:szCs w:val="24"/>
              </w:rPr>
              <w:t xml:space="preserve"> e del REGOLAMENTO 2016/679/UE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>), i dati raccolti verranno trattati anche con strumenti informatici, per le finalità connesse</w:t>
            </w:r>
            <w:r w:rsidR="00966E2D" w:rsidRPr="002A4EAB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  <w:r w:rsidRPr="0098720E">
              <w:rPr>
                <w:rFonts w:ascii="DecimaWE Rg" w:hAnsi="DecimaWE Rg" w:cs="Arial"/>
                <w:sz w:val="24"/>
                <w:szCs w:val="24"/>
              </w:rPr>
              <w:t>al rilascio dell’autorizzazione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>, alla vigilanza e al controllo previste dall’articolo 7, commi 1 e 2 della L.R. 13/2000, nonché per eventuali elaborazioni statistiche.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  <w:r w:rsidRPr="002A4EAB">
              <w:rPr>
                <w:rFonts w:ascii="DecimaWE Rg" w:hAnsi="DecimaWE Rg" w:cs="Arial"/>
                <w:sz w:val="24"/>
                <w:szCs w:val="24"/>
              </w:rPr>
              <w:t>Luogo e data ____________________________</w:t>
            </w:r>
            <w:r w:rsidRPr="002A4EAB">
              <w:rPr>
                <w:rFonts w:ascii="DecimaWE Rg" w:hAnsi="DecimaWE Rg" w:cs="Arial"/>
                <w:sz w:val="24"/>
                <w:szCs w:val="24"/>
              </w:rPr>
              <w:tab/>
              <w:t>Firma _____________________________________</w:t>
            </w:r>
          </w:p>
          <w:p w:rsidR="00E11C16" w:rsidRPr="002A4EAB" w:rsidRDefault="00E11C16" w:rsidP="00E11C16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4B3C" w:rsidRPr="002A4EAB" w:rsidRDefault="00E14B3C" w:rsidP="00800F17">
            <w:pPr>
              <w:tabs>
                <w:tab w:val="left" w:pos="3778"/>
              </w:tabs>
              <w:rPr>
                <w:rFonts w:ascii="DecimaWE Rg" w:hAnsi="DecimaWE Rg" w:cs="Arial"/>
                <w:sz w:val="24"/>
                <w:szCs w:val="24"/>
              </w:rPr>
            </w:pPr>
          </w:p>
          <w:p w:rsidR="00E14B3C" w:rsidRPr="002A4EAB" w:rsidRDefault="00E14B3C" w:rsidP="00800F17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  <w:p w:rsidR="00E14B3C" w:rsidRDefault="00E14B3C" w:rsidP="00800F17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  <w:p w:rsidR="002A4EAB" w:rsidRDefault="002A4EAB" w:rsidP="00800F17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  <w:p w:rsidR="002A4EAB" w:rsidRDefault="002A4EAB" w:rsidP="00800F17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  <w:p w:rsidR="002A4EAB" w:rsidRDefault="002A4EAB" w:rsidP="00800F17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  <w:p w:rsidR="002A4EAB" w:rsidRDefault="002A4EAB" w:rsidP="00800F17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  <w:p w:rsidR="002A4EAB" w:rsidRPr="002A4EAB" w:rsidRDefault="002A4EAB" w:rsidP="00800F17">
            <w:pPr>
              <w:tabs>
                <w:tab w:val="left" w:pos="3778"/>
              </w:tabs>
              <w:rPr>
                <w:rFonts w:ascii="DecimaWE Rg" w:hAnsi="DecimaWE Rg" w:cs="Arial"/>
              </w:rPr>
            </w:pPr>
          </w:p>
        </w:tc>
      </w:tr>
    </w:tbl>
    <w:p w:rsidR="00CA5EB7" w:rsidRPr="007769DC" w:rsidRDefault="00CA5EB7" w:rsidP="003E1636">
      <w:pPr>
        <w:jc w:val="both"/>
        <w:rPr>
          <w:rFonts w:ascii="DecimaWE Rg" w:hAnsi="DecimaWE Rg" w:cs="Arial"/>
        </w:rPr>
      </w:pPr>
    </w:p>
    <w:sectPr w:rsidR="00CA5EB7" w:rsidRPr="007769DC" w:rsidSect="00300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C8C" w:rsidRDefault="00B02C8C" w:rsidP="009545A3">
      <w:pPr>
        <w:spacing w:after="0" w:line="240" w:lineRule="auto"/>
      </w:pPr>
      <w:r>
        <w:separator/>
      </w:r>
    </w:p>
  </w:endnote>
  <w:endnote w:type="continuationSeparator" w:id="0">
    <w:p w:rsidR="00B02C8C" w:rsidRDefault="00B02C8C" w:rsidP="0095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C8C" w:rsidRDefault="00B02C8C" w:rsidP="009545A3">
      <w:pPr>
        <w:spacing w:after="0" w:line="240" w:lineRule="auto"/>
      </w:pPr>
      <w:r>
        <w:separator/>
      </w:r>
    </w:p>
  </w:footnote>
  <w:footnote w:type="continuationSeparator" w:id="0">
    <w:p w:rsidR="00B02C8C" w:rsidRDefault="00B02C8C" w:rsidP="009545A3">
      <w:pPr>
        <w:spacing w:after="0" w:line="240" w:lineRule="auto"/>
      </w:pPr>
      <w:r>
        <w:continuationSeparator/>
      </w:r>
    </w:p>
  </w:footnote>
  <w:footnote w:id="1">
    <w:p w:rsidR="00C359EC" w:rsidRPr="00C359EC" w:rsidRDefault="00C359EC" w:rsidP="00C359EC">
      <w:pPr>
        <w:pStyle w:val="Testonotaapidipagina"/>
        <w:jc w:val="both"/>
        <w:rPr>
          <w:rFonts w:ascii="DecimaWE Rg" w:hAnsi="DecimaWE Rg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DecimaWE Rg" w:hAnsi="DecimaWE Rg"/>
        </w:rPr>
        <w:t>C</w:t>
      </w:r>
      <w:r w:rsidRPr="00C359EC">
        <w:rPr>
          <w:rFonts w:ascii="DecimaWE Rg" w:hAnsi="DecimaWE Rg"/>
        </w:rPr>
        <w:t>ause di divieto, di decadenza o di sospensione previste dalla legge (D. Lgs. n. 159/2011)?</w:t>
      </w:r>
    </w:p>
    <w:p w:rsidR="00C359EC" w:rsidRPr="00C359EC" w:rsidRDefault="00C359EC" w:rsidP="00C359EC">
      <w:pPr>
        <w:pStyle w:val="Testonotaapidipagina"/>
        <w:jc w:val="both"/>
        <w:rPr>
          <w:rFonts w:ascii="DecimaWE Rg" w:hAnsi="DecimaWE Rg"/>
        </w:rPr>
      </w:pPr>
      <w:r w:rsidRPr="00C359EC">
        <w:rPr>
          <w:rFonts w:ascii="DecimaWE Rg" w:hAnsi="DecimaWE Rg"/>
        </w:rPr>
        <w:t xml:space="preserve">- provvedimenti definitivi di applicazione delle misure di prevenzione personale (sorveglianza speciale di pubblica sicurezza oppure obbligo di soggiorno nel comune di residenza o di dimora abituale - art. 5 del </w:t>
      </w:r>
      <w:proofErr w:type="spellStart"/>
      <w:r w:rsidRPr="00C359EC">
        <w:rPr>
          <w:rFonts w:ascii="DecimaWE Rg" w:hAnsi="DecimaWE Rg"/>
        </w:rPr>
        <w:t>D.Lgs</w:t>
      </w:r>
      <w:proofErr w:type="spellEnd"/>
      <w:r w:rsidRPr="00C359EC">
        <w:rPr>
          <w:rFonts w:ascii="DecimaWE Rg" w:hAnsi="DecimaWE Rg"/>
        </w:rPr>
        <w:t xml:space="preserve"> 159/2011);</w:t>
      </w:r>
    </w:p>
    <w:p w:rsidR="00C359EC" w:rsidRPr="00C359EC" w:rsidRDefault="00C359EC" w:rsidP="00C359EC">
      <w:pPr>
        <w:pStyle w:val="Testonotaapidipagina"/>
        <w:jc w:val="both"/>
        <w:rPr>
          <w:rFonts w:ascii="DecimaWE Rg" w:hAnsi="DecimaWE Rg"/>
        </w:rPr>
      </w:pPr>
      <w:r w:rsidRPr="00C359EC">
        <w:rPr>
          <w:rFonts w:ascii="DecimaWE Rg" w:hAnsi="DecimaWE Rg"/>
        </w:rPr>
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</w:r>
    </w:p>
  </w:footnote>
  <w:footnote w:id="2">
    <w:p w:rsidR="00D8610E" w:rsidRPr="00D8610E" w:rsidRDefault="00D8610E">
      <w:pPr>
        <w:pStyle w:val="Testonotaapidipagina"/>
        <w:rPr>
          <w:rFonts w:ascii="DecimaWE Rg" w:hAnsi="DecimaWE Rg" w:cs="Arial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D8610E">
        <w:rPr>
          <w:rFonts w:ascii="DecimaWE Rg" w:hAnsi="DecimaWE Rg" w:cs="Arial"/>
          <w:sz w:val="24"/>
          <w:szCs w:val="24"/>
        </w:rPr>
        <w:t>NB</w:t>
      </w:r>
      <w:r>
        <w:rPr>
          <w:rFonts w:ascii="DecimaWE Rg" w:hAnsi="DecimaWE Rg" w:cs="Arial"/>
          <w:sz w:val="24"/>
          <w:szCs w:val="24"/>
        </w:rPr>
        <w:t>:</w:t>
      </w:r>
      <w:r w:rsidRPr="00D8610E">
        <w:rPr>
          <w:rFonts w:ascii="DecimaWE Rg" w:hAnsi="DecimaWE Rg" w:cs="Arial"/>
          <w:sz w:val="24"/>
          <w:szCs w:val="24"/>
        </w:rPr>
        <w:t xml:space="preserve"> notifica o registrazione di impresa alimentare possono essere riferite a ditta di ristorazione esterna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0FE"/>
    <w:multiLevelType w:val="hybridMultilevel"/>
    <w:tmpl w:val="98F0BC5C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D12DD"/>
    <w:multiLevelType w:val="hybridMultilevel"/>
    <w:tmpl w:val="B28E86EE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61AA"/>
    <w:multiLevelType w:val="hybridMultilevel"/>
    <w:tmpl w:val="FBDCB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7233"/>
    <w:multiLevelType w:val="hybridMultilevel"/>
    <w:tmpl w:val="D74E5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C1FCD"/>
    <w:multiLevelType w:val="hybridMultilevel"/>
    <w:tmpl w:val="6E30832C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95E2E"/>
    <w:multiLevelType w:val="hybridMultilevel"/>
    <w:tmpl w:val="C108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D372B"/>
    <w:multiLevelType w:val="hybridMultilevel"/>
    <w:tmpl w:val="88C0A59C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538F6"/>
    <w:multiLevelType w:val="hybridMultilevel"/>
    <w:tmpl w:val="71044490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590B36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6832"/>
    <w:multiLevelType w:val="hybridMultilevel"/>
    <w:tmpl w:val="3D288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81334"/>
    <w:multiLevelType w:val="hybridMultilevel"/>
    <w:tmpl w:val="2B1AF482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EF35264"/>
    <w:multiLevelType w:val="hybridMultilevel"/>
    <w:tmpl w:val="F3664156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306FCD"/>
    <w:multiLevelType w:val="hybridMultilevel"/>
    <w:tmpl w:val="47B2E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657B"/>
    <w:multiLevelType w:val="hybridMultilevel"/>
    <w:tmpl w:val="C1EE71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B0186"/>
    <w:multiLevelType w:val="hybridMultilevel"/>
    <w:tmpl w:val="D13C7848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A2D16"/>
    <w:multiLevelType w:val="hybridMultilevel"/>
    <w:tmpl w:val="AFAE3070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9D24C3"/>
    <w:multiLevelType w:val="hybridMultilevel"/>
    <w:tmpl w:val="F0A489AA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D40073"/>
    <w:multiLevelType w:val="hybridMultilevel"/>
    <w:tmpl w:val="EAE2885C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66FD6"/>
    <w:multiLevelType w:val="hybridMultilevel"/>
    <w:tmpl w:val="69B84838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C67ADE"/>
    <w:multiLevelType w:val="hybridMultilevel"/>
    <w:tmpl w:val="C9020BD0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2CD"/>
    <w:multiLevelType w:val="hybridMultilevel"/>
    <w:tmpl w:val="706EAF52"/>
    <w:lvl w:ilvl="0" w:tplc="8DDCB66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41A6DD5"/>
    <w:multiLevelType w:val="hybridMultilevel"/>
    <w:tmpl w:val="B896D2A4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DD185B"/>
    <w:multiLevelType w:val="hybridMultilevel"/>
    <w:tmpl w:val="15C2F5CC"/>
    <w:lvl w:ilvl="0" w:tplc="8DDCB66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CF340C3"/>
    <w:multiLevelType w:val="hybridMultilevel"/>
    <w:tmpl w:val="757212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D21676"/>
    <w:multiLevelType w:val="hybridMultilevel"/>
    <w:tmpl w:val="F3C8C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5397"/>
    <w:multiLevelType w:val="hybridMultilevel"/>
    <w:tmpl w:val="40208532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563A2BAC"/>
    <w:multiLevelType w:val="hybridMultilevel"/>
    <w:tmpl w:val="2438CB16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709A7"/>
    <w:multiLevelType w:val="hybridMultilevel"/>
    <w:tmpl w:val="E4564672"/>
    <w:lvl w:ilvl="0" w:tplc="8DDCB668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634C2A19"/>
    <w:multiLevelType w:val="hybridMultilevel"/>
    <w:tmpl w:val="50A8B5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443E9"/>
    <w:multiLevelType w:val="hybridMultilevel"/>
    <w:tmpl w:val="2BDE515E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018A6"/>
    <w:multiLevelType w:val="hybridMultilevel"/>
    <w:tmpl w:val="8F369FD4"/>
    <w:lvl w:ilvl="0" w:tplc="1590B36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D21882"/>
    <w:multiLevelType w:val="hybridMultilevel"/>
    <w:tmpl w:val="DBDE8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15E4A"/>
    <w:multiLevelType w:val="hybridMultilevel"/>
    <w:tmpl w:val="7FCACC38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D970F0"/>
    <w:multiLevelType w:val="hybridMultilevel"/>
    <w:tmpl w:val="D01EA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54FDA"/>
    <w:multiLevelType w:val="hybridMultilevel"/>
    <w:tmpl w:val="2480B7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235531"/>
    <w:multiLevelType w:val="hybridMultilevel"/>
    <w:tmpl w:val="9A7635DC"/>
    <w:lvl w:ilvl="0" w:tplc="EDB02960">
      <w:numFmt w:val="bullet"/>
      <w:lvlText w:val="•"/>
      <w:lvlJc w:val="left"/>
      <w:pPr>
        <w:ind w:left="720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D0805"/>
    <w:multiLevelType w:val="hybridMultilevel"/>
    <w:tmpl w:val="BFB657C0"/>
    <w:lvl w:ilvl="0" w:tplc="8DDCB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54811"/>
    <w:multiLevelType w:val="hybridMultilevel"/>
    <w:tmpl w:val="13EA5414"/>
    <w:lvl w:ilvl="0" w:tplc="8DDCB6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590B36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3"/>
  </w:num>
  <w:num w:numId="4">
    <w:abstractNumId w:val="26"/>
  </w:num>
  <w:num w:numId="5">
    <w:abstractNumId w:val="19"/>
  </w:num>
  <w:num w:numId="6">
    <w:abstractNumId w:val="36"/>
  </w:num>
  <w:num w:numId="7">
    <w:abstractNumId w:val="7"/>
  </w:num>
  <w:num w:numId="8">
    <w:abstractNumId w:val="35"/>
  </w:num>
  <w:num w:numId="9">
    <w:abstractNumId w:val="20"/>
  </w:num>
  <w:num w:numId="10">
    <w:abstractNumId w:val="4"/>
  </w:num>
  <w:num w:numId="11">
    <w:abstractNumId w:val="21"/>
  </w:num>
  <w:num w:numId="12">
    <w:abstractNumId w:val="9"/>
  </w:num>
  <w:num w:numId="13">
    <w:abstractNumId w:val="24"/>
  </w:num>
  <w:num w:numId="14">
    <w:abstractNumId w:val="15"/>
  </w:num>
  <w:num w:numId="15">
    <w:abstractNumId w:val="14"/>
  </w:num>
  <w:num w:numId="16">
    <w:abstractNumId w:val="31"/>
  </w:num>
  <w:num w:numId="17">
    <w:abstractNumId w:val="30"/>
  </w:num>
  <w:num w:numId="18">
    <w:abstractNumId w:val="32"/>
  </w:num>
  <w:num w:numId="19">
    <w:abstractNumId w:val="8"/>
  </w:num>
  <w:num w:numId="20">
    <w:abstractNumId w:val="12"/>
  </w:num>
  <w:num w:numId="21">
    <w:abstractNumId w:val="13"/>
  </w:num>
  <w:num w:numId="22">
    <w:abstractNumId w:val="2"/>
  </w:num>
  <w:num w:numId="23">
    <w:abstractNumId w:val="1"/>
  </w:num>
  <w:num w:numId="24">
    <w:abstractNumId w:val="25"/>
  </w:num>
  <w:num w:numId="25">
    <w:abstractNumId w:val="0"/>
  </w:num>
  <w:num w:numId="26">
    <w:abstractNumId w:val="6"/>
  </w:num>
  <w:num w:numId="27">
    <w:abstractNumId w:val="10"/>
  </w:num>
  <w:num w:numId="28">
    <w:abstractNumId w:val="11"/>
  </w:num>
  <w:num w:numId="29">
    <w:abstractNumId w:val="17"/>
  </w:num>
  <w:num w:numId="30">
    <w:abstractNumId w:val="18"/>
  </w:num>
  <w:num w:numId="31">
    <w:abstractNumId w:val="27"/>
  </w:num>
  <w:num w:numId="32">
    <w:abstractNumId w:val="16"/>
  </w:num>
  <w:num w:numId="33">
    <w:abstractNumId w:val="5"/>
  </w:num>
  <w:num w:numId="34">
    <w:abstractNumId w:val="29"/>
  </w:num>
  <w:num w:numId="35">
    <w:abstractNumId w:val="28"/>
  </w:num>
  <w:num w:numId="36">
    <w:abstractNumId w:val="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5F0"/>
    <w:rsid w:val="000021CD"/>
    <w:rsid w:val="0001421F"/>
    <w:rsid w:val="0002045F"/>
    <w:rsid w:val="00030E6C"/>
    <w:rsid w:val="00047D6D"/>
    <w:rsid w:val="0005041D"/>
    <w:rsid w:val="0005391F"/>
    <w:rsid w:val="00053997"/>
    <w:rsid w:val="000540F7"/>
    <w:rsid w:val="000574FB"/>
    <w:rsid w:val="00063E32"/>
    <w:rsid w:val="000645F7"/>
    <w:rsid w:val="000647A8"/>
    <w:rsid w:val="00076BB0"/>
    <w:rsid w:val="000804C6"/>
    <w:rsid w:val="00082525"/>
    <w:rsid w:val="00085EFE"/>
    <w:rsid w:val="000932D2"/>
    <w:rsid w:val="000960B4"/>
    <w:rsid w:val="00097199"/>
    <w:rsid w:val="000A16D9"/>
    <w:rsid w:val="000A4AFB"/>
    <w:rsid w:val="000B32BC"/>
    <w:rsid w:val="000B5EAA"/>
    <w:rsid w:val="000C01C7"/>
    <w:rsid w:val="000C3FC6"/>
    <w:rsid w:val="000D4039"/>
    <w:rsid w:val="000D4449"/>
    <w:rsid w:val="000E4E66"/>
    <w:rsid w:val="000F3346"/>
    <w:rsid w:val="000F6D17"/>
    <w:rsid w:val="00100256"/>
    <w:rsid w:val="0010376D"/>
    <w:rsid w:val="00103DD3"/>
    <w:rsid w:val="001318C5"/>
    <w:rsid w:val="00140B3D"/>
    <w:rsid w:val="00152124"/>
    <w:rsid w:val="001545C0"/>
    <w:rsid w:val="0016009A"/>
    <w:rsid w:val="00166A3E"/>
    <w:rsid w:val="001758DD"/>
    <w:rsid w:val="00180FBD"/>
    <w:rsid w:val="00181717"/>
    <w:rsid w:val="00181FD1"/>
    <w:rsid w:val="00184609"/>
    <w:rsid w:val="001859FD"/>
    <w:rsid w:val="00187061"/>
    <w:rsid w:val="001A767D"/>
    <w:rsid w:val="001B1C7A"/>
    <w:rsid w:val="001B28B4"/>
    <w:rsid w:val="001B58A6"/>
    <w:rsid w:val="001B5CBB"/>
    <w:rsid w:val="001C747A"/>
    <w:rsid w:val="001E1760"/>
    <w:rsid w:val="001F5531"/>
    <w:rsid w:val="00217FD8"/>
    <w:rsid w:val="00221362"/>
    <w:rsid w:val="00230B90"/>
    <w:rsid w:val="00250A78"/>
    <w:rsid w:val="00252176"/>
    <w:rsid w:val="002527EB"/>
    <w:rsid w:val="00264374"/>
    <w:rsid w:val="00281CBC"/>
    <w:rsid w:val="00286ADD"/>
    <w:rsid w:val="00294482"/>
    <w:rsid w:val="002968F7"/>
    <w:rsid w:val="002973C0"/>
    <w:rsid w:val="002A4EAB"/>
    <w:rsid w:val="002A772B"/>
    <w:rsid w:val="002B2678"/>
    <w:rsid w:val="002C02CF"/>
    <w:rsid w:val="002C5E8B"/>
    <w:rsid w:val="002D2CA5"/>
    <w:rsid w:val="002E2043"/>
    <w:rsid w:val="002E31DA"/>
    <w:rsid w:val="002F1CAC"/>
    <w:rsid w:val="002F5102"/>
    <w:rsid w:val="003004F7"/>
    <w:rsid w:val="00301C35"/>
    <w:rsid w:val="003039A9"/>
    <w:rsid w:val="0030402D"/>
    <w:rsid w:val="00306DB4"/>
    <w:rsid w:val="00306DFB"/>
    <w:rsid w:val="00313131"/>
    <w:rsid w:val="00316357"/>
    <w:rsid w:val="00316D58"/>
    <w:rsid w:val="003221B9"/>
    <w:rsid w:val="003247E2"/>
    <w:rsid w:val="00335E1B"/>
    <w:rsid w:val="003435A8"/>
    <w:rsid w:val="00344DD0"/>
    <w:rsid w:val="003462E0"/>
    <w:rsid w:val="0035002B"/>
    <w:rsid w:val="0035262E"/>
    <w:rsid w:val="00365BEC"/>
    <w:rsid w:val="00381306"/>
    <w:rsid w:val="00385047"/>
    <w:rsid w:val="00387365"/>
    <w:rsid w:val="0039033B"/>
    <w:rsid w:val="00392495"/>
    <w:rsid w:val="00392901"/>
    <w:rsid w:val="00393248"/>
    <w:rsid w:val="00393545"/>
    <w:rsid w:val="003A03B6"/>
    <w:rsid w:val="003C206E"/>
    <w:rsid w:val="003C5CC8"/>
    <w:rsid w:val="003D3967"/>
    <w:rsid w:val="003D3DEB"/>
    <w:rsid w:val="003E1636"/>
    <w:rsid w:val="003F21DD"/>
    <w:rsid w:val="003F6971"/>
    <w:rsid w:val="003F6AC4"/>
    <w:rsid w:val="00404AC2"/>
    <w:rsid w:val="00406804"/>
    <w:rsid w:val="004115C7"/>
    <w:rsid w:val="00412607"/>
    <w:rsid w:val="00437EB2"/>
    <w:rsid w:val="0044409C"/>
    <w:rsid w:val="004505BD"/>
    <w:rsid w:val="00450688"/>
    <w:rsid w:val="004564F5"/>
    <w:rsid w:val="00466113"/>
    <w:rsid w:val="004722AB"/>
    <w:rsid w:val="00484DE4"/>
    <w:rsid w:val="004A0C3A"/>
    <w:rsid w:val="004A3484"/>
    <w:rsid w:val="004B086B"/>
    <w:rsid w:val="004B2BB1"/>
    <w:rsid w:val="004B2C86"/>
    <w:rsid w:val="004C3F87"/>
    <w:rsid w:val="004C73A6"/>
    <w:rsid w:val="004D15DB"/>
    <w:rsid w:val="004D4061"/>
    <w:rsid w:val="004E2797"/>
    <w:rsid w:val="004E7184"/>
    <w:rsid w:val="004E7840"/>
    <w:rsid w:val="004E7F47"/>
    <w:rsid w:val="004F0646"/>
    <w:rsid w:val="004F4103"/>
    <w:rsid w:val="004F487D"/>
    <w:rsid w:val="004F619B"/>
    <w:rsid w:val="00516B7B"/>
    <w:rsid w:val="00525415"/>
    <w:rsid w:val="00532A45"/>
    <w:rsid w:val="005348FE"/>
    <w:rsid w:val="00537DD8"/>
    <w:rsid w:val="00540B86"/>
    <w:rsid w:val="00547AC9"/>
    <w:rsid w:val="00547B01"/>
    <w:rsid w:val="00555789"/>
    <w:rsid w:val="00556037"/>
    <w:rsid w:val="00561958"/>
    <w:rsid w:val="0056220E"/>
    <w:rsid w:val="005630E7"/>
    <w:rsid w:val="005663A1"/>
    <w:rsid w:val="00577FE5"/>
    <w:rsid w:val="005909F9"/>
    <w:rsid w:val="005967A9"/>
    <w:rsid w:val="005A3D1B"/>
    <w:rsid w:val="005A4FDA"/>
    <w:rsid w:val="005B5354"/>
    <w:rsid w:val="005B6D8A"/>
    <w:rsid w:val="005C0B3F"/>
    <w:rsid w:val="005C4A93"/>
    <w:rsid w:val="005D6DF2"/>
    <w:rsid w:val="005E51D9"/>
    <w:rsid w:val="005E5334"/>
    <w:rsid w:val="005F5F3F"/>
    <w:rsid w:val="005F6BEC"/>
    <w:rsid w:val="005F6C2D"/>
    <w:rsid w:val="00615B55"/>
    <w:rsid w:val="00636387"/>
    <w:rsid w:val="00645C03"/>
    <w:rsid w:val="00650B69"/>
    <w:rsid w:val="006559FA"/>
    <w:rsid w:val="00657924"/>
    <w:rsid w:val="00665491"/>
    <w:rsid w:val="00666D6E"/>
    <w:rsid w:val="00667A68"/>
    <w:rsid w:val="006720AF"/>
    <w:rsid w:val="00672894"/>
    <w:rsid w:val="00675377"/>
    <w:rsid w:val="0068091C"/>
    <w:rsid w:val="00694D78"/>
    <w:rsid w:val="006A410A"/>
    <w:rsid w:val="006B25F0"/>
    <w:rsid w:val="006B67C4"/>
    <w:rsid w:val="006C2C71"/>
    <w:rsid w:val="006D2A72"/>
    <w:rsid w:val="006E0C9F"/>
    <w:rsid w:val="006E6996"/>
    <w:rsid w:val="006F09FF"/>
    <w:rsid w:val="006F3458"/>
    <w:rsid w:val="007073D6"/>
    <w:rsid w:val="007115E2"/>
    <w:rsid w:val="00714553"/>
    <w:rsid w:val="00742D44"/>
    <w:rsid w:val="007520DE"/>
    <w:rsid w:val="00756503"/>
    <w:rsid w:val="00756B93"/>
    <w:rsid w:val="00763B65"/>
    <w:rsid w:val="007677C8"/>
    <w:rsid w:val="00767BC6"/>
    <w:rsid w:val="007769DC"/>
    <w:rsid w:val="0077789A"/>
    <w:rsid w:val="00785B42"/>
    <w:rsid w:val="007902E2"/>
    <w:rsid w:val="0079728E"/>
    <w:rsid w:val="007979FA"/>
    <w:rsid w:val="007A0251"/>
    <w:rsid w:val="007B3014"/>
    <w:rsid w:val="007C43B0"/>
    <w:rsid w:val="007D169B"/>
    <w:rsid w:val="007D2AA4"/>
    <w:rsid w:val="007D4722"/>
    <w:rsid w:val="007E7AF5"/>
    <w:rsid w:val="007F1949"/>
    <w:rsid w:val="007F22F8"/>
    <w:rsid w:val="00800F2D"/>
    <w:rsid w:val="0080261A"/>
    <w:rsid w:val="00820457"/>
    <w:rsid w:val="00827816"/>
    <w:rsid w:val="008330F2"/>
    <w:rsid w:val="00856AF9"/>
    <w:rsid w:val="00856BBA"/>
    <w:rsid w:val="00865C6B"/>
    <w:rsid w:val="00884CF3"/>
    <w:rsid w:val="00890F0E"/>
    <w:rsid w:val="00892D04"/>
    <w:rsid w:val="00896F83"/>
    <w:rsid w:val="008A213D"/>
    <w:rsid w:val="008A4CAB"/>
    <w:rsid w:val="008B0933"/>
    <w:rsid w:val="008B676B"/>
    <w:rsid w:val="008B6949"/>
    <w:rsid w:val="008B70A6"/>
    <w:rsid w:val="008D22FC"/>
    <w:rsid w:val="008D3C06"/>
    <w:rsid w:val="008E4592"/>
    <w:rsid w:val="008F1492"/>
    <w:rsid w:val="008F29FD"/>
    <w:rsid w:val="008F47D5"/>
    <w:rsid w:val="00904423"/>
    <w:rsid w:val="00921A0B"/>
    <w:rsid w:val="009469FE"/>
    <w:rsid w:val="0095119F"/>
    <w:rsid w:val="009520EB"/>
    <w:rsid w:val="009545A3"/>
    <w:rsid w:val="00957922"/>
    <w:rsid w:val="009620DE"/>
    <w:rsid w:val="009644B9"/>
    <w:rsid w:val="00966E2D"/>
    <w:rsid w:val="0098720E"/>
    <w:rsid w:val="0099228E"/>
    <w:rsid w:val="009B3287"/>
    <w:rsid w:val="009B34FF"/>
    <w:rsid w:val="009B3C8C"/>
    <w:rsid w:val="009B470A"/>
    <w:rsid w:val="009B4EB3"/>
    <w:rsid w:val="009C670B"/>
    <w:rsid w:val="009C7A6B"/>
    <w:rsid w:val="009D22D7"/>
    <w:rsid w:val="009D71CA"/>
    <w:rsid w:val="009E28DF"/>
    <w:rsid w:val="00A0060E"/>
    <w:rsid w:val="00A02382"/>
    <w:rsid w:val="00A03DDB"/>
    <w:rsid w:val="00A26AD2"/>
    <w:rsid w:val="00A27553"/>
    <w:rsid w:val="00A31B2A"/>
    <w:rsid w:val="00A342E2"/>
    <w:rsid w:val="00A36933"/>
    <w:rsid w:val="00A459DE"/>
    <w:rsid w:val="00A50404"/>
    <w:rsid w:val="00A56964"/>
    <w:rsid w:val="00A66D71"/>
    <w:rsid w:val="00A715F8"/>
    <w:rsid w:val="00A72D7B"/>
    <w:rsid w:val="00A827DD"/>
    <w:rsid w:val="00AA5800"/>
    <w:rsid w:val="00AA6B1A"/>
    <w:rsid w:val="00AB08F4"/>
    <w:rsid w:val="00AB2E41"/>
    <w:rsid w:val="00AB68B1"/>
    <w:rsid w:val="00AB73BB"/>
    <w:rsid w:val="00AC014D"/>
    <w:rsid w:val="00AD0358"/>
    <w:rsid w:val="00AD0D3E"/>
    <w:rsid w:val="00AD2498"/>
    <w:rsid w:val="00AD3F6D"/>
    <w:rsid w:val="00AD5150"/>
    <w:rsid w:val="00AD61DF"/>
    <w:rsid w:val="00AE0E64"/>
    <w:rsid w:val="00AE1478"/>
    <w:rsid w:val="00AF380A"/>
    <w:rsid w:val="00AF4A59"/>
    <w:rsid w:val="00AF5D89"/>
    <w:rsid w:val="00AF6FCB"/>
    <w:rsid w:val="00B001B7"/>
    <w:rsid w:val="00B02C8C"/>
    <w:rsid w:val="00B1166D"/>
    <w:rsid w:val="00B12129"/>
    <w:rsid w:val="00B1349A"/>
    <w:rsid w:val="00B137FD"/>
    <w:rsid w:val="00B249DF"/>
    <w:rsid w:val="00B2648A"/>
    <w:rsid w:val="00B27278"/>
    <w:rsid w:val="00B33C51"/>
    <w:rsid w:val="00B414E7"/>
    <w:rsid w:val="00B44EC7"/>
    <w:rsid w:val="00B50221"/>
    <w:rsid w:val="00B50F9B"/>
    <w:rsid w:val="00B53D66"/>
    <w:rsid w:val="00B54605"/>
    <w:rsid w:val="00B56999"/>
    <w:rsid w:val="00B6081C"/>
    <w:rsid w:val="00B6464D"/>
    <w:rsid w:val="00B67D98"/>
    <w:rsid w:val="00B72CD8"/>
    <w:rsid w:val="00B73D88"/>
    <w:rsid w:val="00B92263"/>
    <w:rsid w:val="00B92576"/>
    <w:rsid w:val="00BB482F"/>
    <w:rsid w:val="00BB653F"/>
    <w:rsid w:val="00BC0D7F"/>
    <w:rsid w:val="00BC436E"/>
    <w:rsid w:val="00BC6CAD"/>
    <w:rsid w:val="00BD28E5"/>
    <w:rsid w:val="00BD7847"/>
    <w:rsid w:val="00BE023E"/>
    <w:rsid w:val="00BE288F"/>
    <w:rsid w:val="00BE65CF"/>
    <w:rsid w:val="00BF28E3"/>
    <w:rsid w:val="00BF3DB1"/>
    <w:rsid w:val="00BF4743"/>
    <w:rsid w:val="00BF7D36"/>
    <w:rsid w:val="00C04641"/>
    <w:rsid w:val="00C04D46"/>
    <w:rsid w:val="00C116CD"/>
    <w:rsid w:val="00C20BBD"/>
    <w:rsid w:val="00C25941"/>
    <w:rsid w:val="00C25D8D"/>
    <w:rsid w:val="00C2753B"/>
    <w:rsid w:val="00C27AA3"/>
    <w:rsid w:val="00C359EC"/>
    <w:rsid w:val="00C43623"/>
    <w:rsid w:val="00C52904"/>
    <w:rsid w:val="00C57E92"/>
    <w:rsid w:val="00C634F4"/>
    <w:rsid w:val="00C860EB"/>
    <w:rsid w:val="00CA0D41"/>
    <w:rsid w:val="00CA361C"/>
    <w:rsid w:val="00CA3CE0"/>
    <w:rsid w:val="00CA5EB7"/>
    <w:rsid w:val="00CB279D"/>
    <w:rsid w:val="00CC334D"/>
    <w:rsid w:val="00CC409A"/>
    <w:rsid w:val="00CC4635"/>
    <w:rsid w:val="00CC69C9"/>
    <w:rsid w:val="00CD0C5B"/>
    <w:rsid w:val="00CD3CD7"/>
    <w:rsid w:val="00CD7B23"/>
    <w:rsid w:val="00CE41E2"/>
    <w:rsid w:val="00CE51CE"/>
    <w:rsid w:val="00CE59B0"/>
    <w:rsid w:val="00CF3FDE"/>
    <w:rsid w:val="00D05ACD"/>
    <w:rsid w:val="00D07AD9"/>
    <w:rsid w:val="00D23DE4"/>
    <w:rsid w:val="00D26351"/>
    <w:rsid w:val="00D343C3"/>
    <w:rsid w:val="00D44864"/>
    <w:rsid w:val="00D46391"/>
    <w:rsid w:val="00D505F6"/>
    <w:rsid w:val="00D511A2"/>
    <w:rsid w:val="00D6792E"/>
    <w:rsid w:val="00D67E09"/>
    <w:rsid w:val="00D71A90"/>
    <w:rsid w:val="00D76E9D"/>
    <w:rsid w:val="00D77016"/>
    <w:rsid w:val="00D8327B"/>
    <w:rsid w:val="00D8430F"/>
    <w:rsid w:val="00D843AC"/>
    <w:rsid w:val="00D8610E"/>
    <w:rsid w:val="00D95B55"/>
    <w:rsid w:val="00DA041A"/>
    <w:rsid w:val="00DA13E8"/>
    <w:rsid w:val="00DA3ACF"/>
    <w:rsid w:val="00DA7F23"/>
    <w:rsid w:val="00DB05BD"/>
    <w:rsid w:val="00DB76D9"/>
    <w:rsid w:val="00DB78E0"/>
    <w:rsid w:val="00DD5C07"/>
    <w:rsid w:val="00DE129A"/>
    <w:rsid w:val="00DE3CE6"/>
    <w:rsid w:val="00E01451"/>
    <w:rsid w:val="00E024A2"/>
    <w:rsid w:val="00E11C16"/>
    <w:rsid w:val="00E13441"/>
    <w:rsid w:val="00E14B3C"/>
    <w:rsid w:val="00E20CCC"/>
    <w:rsid w:val="00E2716F"/>
    <w:rsid w:val="00E27923"/>
    <w:rsid w:val="00E4315E"/>
    <w:rsid w:val="00E449C0"/>
    <w:rsid w:val="00E50274"/>
    <w:rsid w:val="00E55EA4"/>
    <w:rsid w:val="00E562E1"/>
    <w:rsid w:val="00E57E80"/>
    <w:rsid w:val="00E804E6"/>
    <w:rsid w:val="00E9089B"/>
    <w:rsid w:val="00E92101"/>
    <w:rsid w:val="00E933CB"/>
    <w:rsid w:val="00E95A44"/>
    <w:rsid w:val="00EA082F"/>
    <w:rsid w:val="00EA187E"/>
    <w:rsid w:val="00EA25DB"/>
    <w:rsid w:val="00EB475E"/>
    <w:rsid w:val="00EC0BB2"/>
    <w:rsid w:val="00ED118E"/>
    <w:rsid w:val="00EE0790"/>
    <w:rsid w:val="00EE1AE6"/>
    <w:rsid w:val="00EE4B32"/>
    <w:rsid w:val="00EE728D"/>
    <w:rsid w:val="00EF2F16"/>
    <w:rsid w:val="00F0458B"/>
    <w:rsid w:val="00F04B59"/>
    <w:rsid w:val="00F074E5"/>
    <w:rsid w:val="00F14078"/>
    <w:rsid w:val="00F16DD8"/>
    <w:rsid w:val="00F17AD9"/>
    <w:rsid w:val="00F20BEF"/>
    <w:rsid w:val="00F32DBC"/>
    <w:rsid w:val="00F37900"/>
    <w:rsid w:val="00F65976"/>
    <w:rsid w:val="00F673B0"/>
    <w:rsid w:val="00F70F7C"/>
    <w:rsid w:val="00F72ADF"/>
    <w:rsid w:val="00F7738F"/>
    <w:rsid w:val="00F80CC1"/>
    <w:rsid w:val="00F83A31"/>
    <w:rsid w:val="00F83F70"/>
    <w:rsid w:val="00F90B56"/>
    <w:rsid w:val="00F97A22"/>
    <w:rsid w:val="00FA2499"/>
    <w:rsid w:val="00FA6738"/>
    <w:rsid w:val="00FB53F1"/>
    <w:rsid w:val="00FC2773"/>
    <w:rsid w:val="00FC62A8"/>
    <w:rsid w:val="00FD3E21"/>
    <w:rsid w:val="00FE0F10"/>
    <w:rsid w:val="00FE4982"/>
    <w:rsid w:val="00FF4298"/>
    <w:rsid w:val="00FF535D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51DC07-8864-4BC1-8975-36525EC4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37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7184"/>
    <w:pPr>
      <w:ind w:left="720"/>
      <w:contextualSpacing/>
    </w:pPr>
  </w:style>
  <w:style w:type="paragraph" w:customStyle="1" w:styleId="Default">
    <w:name w:val="Default"/>
    <w:rsid w:val="00BF3DB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7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4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5A3"/>
  </w:style>
  <w:style w:type="paragraph" w:styleId="Pidipagina">
    <w:name w:val="footer"/>
    <w:basedOn w:val="Normale"/>
    <w:link w:val="PidipaginaCarattere"/>
    <w:uiPriority w:val="99"/>
    <w:unhideWhenUsed/>
    <w:rsid w:val="00954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5A3"/>
  </w:style>
  <w:style w:type="character" w:styleId="Collegamentoipertestuale">
    <w:name w:val="Hyperlink"/>
    <w:rsid w:val="00540B8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251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CA3CE0"/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59E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59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59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F5C6-502F-43BA-868F-4DE9FF9B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Lo Giudice</dc:creator>
  <cp:keywords/>
  <dc:description/>
  <cp:lastModifiedBy>Marzinotto Elisa</cp:lastModifiedBy>
  <cp:revision>26</cp:revision>
  <dcterms:created xsi:type="dcterms:W3CDTF">2020-06-04T21:25:00Z</dcterms:created>
  <dcterms:modified xsi:type="dcterms:W3CDTF">2020-06-06T06:43:00Z</dcterms:modified>
</cp:coreProperties>
</file>